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6578" w:tblpY="4707"/>
        <w:tblOverlap w:val="never"/>
        <w:tblW w:w="36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3691"/>
      </w:tblGrid>
      <w:tr w:rsidR="00222AA5" w:rsidRPr="00222AA5" w:rsidTr="002C28F6">
        <w:trPr>
          <w:cantSplit/>
          <w:trHeight w:hRule="exact" w:val="284"/>
        </w:trPr>
        <w:tc>
          <w:tcPr>
            <w:tcW w:w="3691" w:type="dxa"/>
            <w:noWrap/>
            <w:tcMar>
              <w:left w:w="0" w:type="dxa"/>
              <w:right w:w="0" w:type="dxa"/>
            </w:tcMar>
          </w:tcPr>
          <w:p w:rsidR="000B6C22" w:rsidRPr="00222AA5" w:rsidRDefault="002B1EB5" w:rsidP="00E05182">
            <w:pPr>
              <w:pStyle w:val="CVEiDatum"/>
              <w:rPr>
                <w:noProof/>
              </w:rPr>
            </w:pPr>
            <w:bookmarkStart w:id="0" w:name="datum1"/>
            <w:r>
              <w:rPr>
                <w:rStyle w:val="CVEiDatumEingabe11ZchnZchn"/>
              </w:rPr>
              <w:t>29</w:t>
            </w:r>
            <w:bookmarkStart w:id="1" w:name="_GoBack"/>
            <w:bookmarkEnd w:id="1"/>
            <w:r w:rsidR="008F4D32" w:rsidRPr="00222AA5">
              <w:rPr>
                <w:rStyle w:val="CVEiDatumEingabe11ZchnZchn"/>
              </w:rPr>
              <w:t>.10</w:t>
            </w:r>
            <w:r w:rsidR="00F42248" w:rsidRPr="00222AA5">
              <w:rPr>
                <w:rStyle w:val="CVEiDatumEingabe11ZchnZchn"/>
              </w:rPr>
              <w:t>.201</w:t>
            </w:r>
            <w:bookmarkEnd w:id="0"/>
            <w:r w:rsidR="004B59C0" w:rsidRPr="00222AA5">
              <w:rPr>
                <w:rStyle w:val="CVEiDatumEingabe11ZchnZchn"/>
              </w:rPr>
              <w:t>9</w:t>
            </w:r>
          </w:p>
        </w:tc>
      </w:tr>
    </w:tbl>
    <w:p w:rsidR="00222AA5" w:rsidRPr="00222AA5" w:rsidRDefault="00222AA5" w:rsidP="00625281">
      <w:pPr>
        <w:pStyle w:val="StandardWeb"/>
        <w:shd w:val="clear" w:color="auto" w:fill="FFFFFF"/>
        <w:rPr>
          <w:rFonts w:ascii="Arial" w:hAnsi="Arial" w:cs="Arial"/>
          <w:sz w:val="22"/>
          <w:szCs w:val="22"/>
        </w:rPr>
      </w:pPr>
    </w:p>
    <w:p w:rsidR="00222AA5" w:rsidRPr="00222AA5" w:rsidRDefault="00E05182" w:rsidP="00222AA5">
      <w:pPr>
        <w:autoSpaceDE w:val="0"/>
        <w:autoSpaceDN w:val="0"/>
        <w:adjustRightInd w:val="0"/>
        <w:rPr>
          <w:rFonts w:cs="Arial"/>
          <w:b/>
          <w:bCs/>
          <w:sz w:val="28"/>
          <w:szCs w:val="28"/>
        </w:rPr>
      </w:pPr>
      <w:r>
        <w:rPr>
          <w:rFonts w:cs="Arial"/>
          <w:b/>
          <w:bCs/>
          <w:sz w:val="28"/>
          <w:szCs w:val="28"/>
        </w:rPr>
        <w:t>Christliches Leben fördern</w:t>
      </w:r>
    </w:p>
    <w:p w:rsidR="00222AA5" w:rsidRPr="00222AA5" w:rsidRDefault="00E05182" w:rsidP="00222AA5">
      <w:pPr>
        <w:autoSpaceDE w:val="0"/>
        <w:autoSpaceDN w:val="0"/>
        <w:adjustRightInd w:val="0"/>
        <w:rPr>
          <w:rFonts w:cs="Arial"/>
          <w:b/>
          <w:bCs/>
          <w:sz w:val="24"/>
          <w:szCs w:val="24"/>
        </w:rPr>
      </w:pPr>
      <w:r>
        <w:rPr>
          <w:rFonts w:cs="Arial"/>
          <w:b/>
          <w:bCs/>
          <w:sz w:val="24"/>
          <w:szCs w:val="24"/>
        </w:rPr>
        <w:t>Zehn Jahre Seelsorgebeauftragte in Caritas-Seniorenheimen im Bistum</w:t>
      </w:r>
    </w:p>
    <w:p w:rsidR="00F86A08" w:rsidRDefault="005E0F51" w:rsidP="00222AA5">
      <w:pPr>
        <w:autoSpaceDE w:val="0"/>
        <w:autoSpaceDN w:val="0"/>
        <w:adjustRightInd w:val="0"/>
        <w:spacing w:before="120" w:after="120"/>
        <w:rPr>
          <w:rFonts w:cs="Arial"/>
          <w:szCs w:val="22"/>
        </w:rPr>
      </w:pPr>
      <w:r>
        <w:rPr>
          <w:rFonts w:cs="Arial"/>
          <w:szCs w:val="22"/>
        </w:rPr>
        <w:t xml:space="preserve">„Ich wünsche mir, dass sich immer wieder Menschen dazu berufen fühlen, Seelsorgebaufragte zu sein – als Segen für eine Einrichtung </w:t>
      </w:r>
      <w:r w:rsidR="002B1EB5">
        <w:rPr>
          <w:rFonts w:cs="Arial"/>
          <w:szCs w:val="22"/>
        </w:rPr>
        <w:t>und</w:t>
      </w:r>
      <w:r>
        <w:rPr>
          <w:rFonts w:cs="Arial"/>
          <w:szCs w:val="22"/>
        </w:rPr>
        <w:t xml:space="preserve"> deren Bewohner.“ Das meint Mathias Helfrich, Qualitätsbeauftragter beim Caritasverband Eichstätt. Vor allem dank seiner Initiative sind seit zehn Jahren die</w:t>
      </w:r>
      <w:r w:rsidR="00F86A08">
        <w:rPr>
          <w:rFonts w:cs="Arial"/>
          <w:szCs w:val="22"/>
        </w:rPr>
        <w:t>se</w:t>
      </w:r>
      <w:r>
        <w:rPr>
          <w:rFonts w:cs="Arial"/>
          <w:szCs w:val="22"/>
        </w:rPr>
        <w:t xml:space="preserve"> besonderen Beauftragten in den 20 Seniorenheimen der Caritas im Bistum tätig</w:t>
      </w:r>
      <w:r w:rsidR="00A35F82">
        <w:rPr>
          <w:rFonts w:cs="Arial"/>
          <w:szCs w:val="22"/>
        </w:rPr>
        <w:t>: derzeit in nahezu allen zumindest eine Person, in manchen Häusern auch mehrere Mita</w:t>
      </w:r>
      <w:r w:rsidR="00A35F82">
        <w:rPr>
          <w:rFonts w:cs="Arial"/>
          <w:szCs w:val="22"/>
        </w:rPr>
        <w:t>r</w:t>
      </w:r>
      <w:r w:rsidR="00A35F82">
        <w:rPr>
          <w:rFonts w:cs="Arial"/>
          <w:szCs w:val="22"/>
        </w:rPr>
        <w:t>beite</w:t>
      </w:r>
      <w:r w:rsidR="00A35F82">
        <w:rPr>
          <w:rFonts w:cs="Arial"/>
          <w:szCs w:val="22"/>
        </w:rPr>
        <w:t>n</w:t>
      </w:r>
      <w:r w:rsidR="00A35F82">
        <w:rPr>
          <w:rFonts w:cs="Arial"/>
          <w:szCs w:val="22"/>
        </w:rPr>
        <w:t>de gleichzeitig. Eingeführt wurde das spezielle „Amt“, um eine seelsorgliche Lücke in den Einrichtungen zu schließen, als nach und nach Ordensschwestern abgezogen wurden oder Ortsgeistliche die seelsorgliche Arbeit in den Seniorenheimen nicht mehr wahrnehmen konnten.</w:t>
      </w:r>
    </w:p>
    <w:p w:rsidR="00575BC1" w:rsidRPr="00575BC1" w:rsidRDefault="00575BC1" w:rsidP="00575BC1">
      <w:pPr>
        <w:autoSpaceDE w:val="0"/>
        <w:autoSpaceDN w:val="0"/>
        <w:adjustRightInd w:val="0"/>
        <w:spacing w:before="120" w:after="120"/>
        <w:rPr>
          <w:rFonts w:cs="Arial"/>
          <w:b/>
          <w:szCs w:val="22"/>
        </w:rPr>
      </w:pPr>
      <w:r w:rsidRPr="00575BC1">
        <w:rPr>
          <w:rFonts w:cs="Arial"/>
          <w:b/>
          <w:szCs w:val="22"/>
        </w:rPr>
        <w:t>Vielfältige Aufgaben</w:t>
      </w:r>
    </w:p>
    <w:p w:rsidR="00575BC1" w:rsidRDefault="00575BC1" w:rsidP="00575BC1">
      <w:pPr>
        <w:autoSpaceDE w:val="0"/>
        <w:autoSpaceDN w:val="0"/>
        <w:adjustRightInd w:val="0"/>
        <w:spacing w:before="120" w:after="120"/>
        <w:rPr>
          <w:rFonts w:cs="Arial"/>
          <w:szCs w:val="22"/>
        </w:rPr>
      </w:pPr>
      <w:r>
        <w:rPr>
          <w:rFonts w:cs="Arial"/>
          <w:szCs w:val="22"/>
        </w:rPr>
        <w:t xml:space="preserve">Das </w:t>
      </w:r>
      <w:r w:rsidR="002B1EB5">
        <w:rPr>
          <w:rFonts w:cs="Arial"/>
          <w:szCs w:val="22"/>
        </w:rPr>
        <w:t>Tätigkeits</w:t>
      </w:r>
      <w:r>
        <w:rPr>
          <w:rFonts w:cs="Arial"/>
          <w:szCs w:val="22"/>
        </w:rPr>
        <w:t xml:space="preserve">spektrum </w:t>
      </w:r>
      <w:r w:rsidR="002B1EB5">
        <w:rPr>
          <w:rFonts w:cs="Arial"/>
          <w:szCs w:val="22"/>
        </w:rPr>
        <w:t xml:space="preserve">der Beauftragten </w:t>
      </w:r>
      <w:r>
        <w:rPr>
          <w:rFonts w:cs="Arial"/>
          <w:szCs w:val="22"/>
        </w:rPr>
        <w:t>ist vielfältig. In den meisten Häusern hat sich laut dem Qualitätsbeauftragten in den letzten Jahren aber vor allem ein besonderer Einsatz für Wortgo</w:t>
      </w:r>
      <w:r>
        <w:rPr>
          <w:rFonts w:cs="Arial"/>
          <w:szCs w:val="22"/>
        </w:rPr>
        <w:t>t</w:t>
      </w:r>
      <w:r>
        <w:rPr>
          <w:rFonts w:cs="Arial"/>
          <w:szCs w:val="22"/>
        </w:rPr>
        <w:t xml:space="preserve">tesdienste und Andachten im kirchlichen Jahreskreis herauskristallisiert. Viele organisieren und gestalten zum Beispiel </w:t>
      </w:r>
      <w:r w:rsidRPr="00300879">
        <w:rPr>
          <w:rFonts w:cs="Arial"/>
          <w:szCs w:val="22"/>
        </w:rPr>
        <w:t>Kreuzwege, adventliche Andachten, Maia</w:t>
      </w:r>
      <w:r w:rsidRPr="00300879">
        <w:rPr>
          <w:rFonts w:cs="Arial"/>
          <w:szCs w:val="22"/>
        </w:rPr>
        <w:t>n</w:t>
      </w:r>
      <w:r w:rsidRPr="00300879">
        <w:rPr>
          <w:rFonts w:cs="Arial"/>
          <w:szCs w:val="22"/>
        </w:rPr>
        <w:t>dachten, den Rosenkranz, aber auch Verabschiedungs- und G</w:t>
      </w:r>
      <w:r w:rsidRPr="00300879">
        <w:rPr>
          <w:rFonts w:cs="Arial"/>
          <w:szCs w:val="22"/>
        </w:rPr>
        <w:t>e</w:t>
      </w:r>
      <w:r w:rsidRPr="00300879">
        <w:rPr>
          <w:rFonts w:cs="Arial"/>
          <w:szCs w:val="22"/>
        </w:rPr>
        <w:t>denkfeiern beim Tod von Bewohnern. Mancherorts bieten die Seelsorgebeauftragten den B</w:t>
      </w:r>
      <w:r w:rsidRPr="00300879">
        <w:rPr>
          <w:rFonts w:cs="Arial"/>
          <w:szCs w:val="22"/>
        </w:rPr>
        <w:t>e</w:t>
      </w:r>
      <w:r w:rsidRPr="00300879">
        <w:rPr>
          <w:rFonts w:cs="Arial"/>
          <w:szCs w:val="22"/>
        </w:rPr>
        <w:t>wohnerinnen und Bewohnern auch geistliche Impulse oder Bibelgespräche an. Einbezogen sind die Engagie</w:t>
      </w:r>
      <w:r w:rsidRPr="00300879">
        <w:rPr>
          <w:rFonts w:cs="Arial"/>
          <w:szCs w:val="22"/>
        </w:rPr>
        <w:t>r</w:t>
      </w:r>
      <w:r w:rsidRPr="00300879">
        <w:rPr>
          <w:rFonts w:cs="Arial"/>
          <w:szCs w:val="22"/>
        </w:rPr>
        <w:t>ten aber auch in Andachten am Krankenbett</w:t>
      </w:r>
      <w:r>
        <w:rPr>
          <w:rFonts w:cs="Arial"/>
          <w:szCs w:val="22"/>
        </w:rPr>
        <w:t>. Viele bringen die Krankenkommunion und organ</w:t>
      </w:r>
      <w:r>
        <w:rPr>
          <w:rFonts w:cs="Arial"/>
          <w:szCs w:val="22"/>
        </w:rPr>
        <w:t>i</w:t>
      </w:r>
      <w:r>
        <w:rPr>
          <w:rFonts w:cs="Arial"/>
          <w:szCs w:val="22"/>
        </w:rPr>
        <w:t xml:space="preserve">sieren Krankensalbungen. </w:t>
      </w:r>
    </w:p>
    <w:p w:rsidR="00A35F82" w:rsidRPr="00F86A08" w:rsidRDefault="00F86A08" w:rsidP="00222AA5">
      <w:pPr>
        <w:autoSpaceDE w:val="0"/>
        <w:autoSpaceDN w:val="0"/>
        <w:adjustRightInd w:val="0"/>
        <w:spacing w:before="120" w:after="120"/>
        <w:rPr>
          <w:rFonts w:cs="Arial"/>
          <w:b/>
          <w:szCs w:val="22"/>
        </w:rPr>
      </w:pPr>
      <w:r w:rsidRPr="00F86A08">
        <w:rPr>
          <w:rFonts w:cs="Arial"/>
          <w:b/>
          <w:szCs w:val="22"/>
        </w:rPr>
        <w:t>Im Glauben verwurzelt</w:t>
      </w:r>
      <w:r w:rsidR="00A35F82" w:rsidRPr="00F86A08">
        <w:rPr>
          <w:rFonts w:cs="Arial"/>
          <w:b/>
          <w:szCs w:val="22"/>
        </w:rPr>
        <w:t xml:space="preserve"> </w:t>
      </w:r>
    </w:p>
    <w:p w:rsidR="00575BC1" w:rsidRDefault="00A35F82" w:rsidP="00222AA5">
      <w:pPr>
        <w:autoSpaceDE w:val="0"/>
        <w:autoSpaceDN w:val="0"/>
        <w:adjustRightInd w:val="0"/>
        <w:spacing w:before="120" w:after="120"/>
        <w:rPr>
          <w:rFonts w:cs="Arial"/>
          <w:szCs w:val="22"/>
        </w:rPr>
      </w:pPr>
      <w:r>
        <w:rPr>
          <w:rFonts w:cs="Arial"/>
          <w:szCs w:val="22"/>
        </w:rPr>
        <w:t>„Die Seelsorgebeauftragten tragen wesentlich dazu bei, dass christliches Leben in den Häusern aufrechterhalten, gelebt und gefeiert wird“, so Helfrich. Ihre Aufgaben nehmen sie über ihre e</w:t>
      </w:r>
      <w:r>
        <w:rPr>
          <w:rFonts w:cs="Arial"/>
          <w:szCs w:val="22"/>
        </w:rPr>
        <w:t>i</w:t>
      </w:r>
      <w:r>
        <w:rPr>
          <w:rFonts w:cs="Arial"/>
          <w:szCs w:val="22"/>
        </w:rPr>
        <w:t>gentlichen Berufe hinaus wahr oder integrieren sie in diese. Viele sind Mitarbeitende in der Pfl</w:t>
      </w:r>
      <w:r>
        <w:rPr>
          <w:rFonts w:cs="Arial"/>
          <w:szCs w:val="22"/>
        </w:rPr>
        <w:t>e</w:t>
      </w:r>
      <w:r>
        <w:rPr>
          <w:rFonts w:cs="Arial"/>
          <w:szCs w:val="22"/>
        </w:rPr>
        <w:t xml:space="preserve">ge, zusätzliche Betreuungskräfte oder </w:t>
      </w:r>
      <w:r w:rsidRPr="00300879">
        <w:rPr>
          <w:rFonts w:cs="Arial"/>
          <w:szCs w:val="22"/>
        </w:rPr>
        <w:t xml:space="preserve">Gerontopsychiatrische </w:t>
      </w:r>
      <w:r w:rsidR="006404BB" w:rsidRPr="00300879">
        <w:rPr>
          <w:rFonts w:cs="Arial"/>
          <w:szCs w:val="22"/>
        </w:rPr>
        <w:t>Fachkräftek</w:t>
      </w:r>
      <w:r w:rsidRPr="00300879">
        <w:rPr>
          <w:rFonts w:cs="Arial"/>
          <w:szCs w:val="22"/>
        </w:rPr>
        <w:t>räfte</w:t>
      </w:r>
      <w:r>
        <w:rPr>
          <w:rFonts w:cs="Arial"/>
          <w:szCs w:val="22"/>
        </w:rPr>
        <w:t xml:space="preserve">. </w:t>
      </w:r>
      <w:r w:rsidR="00207D58">
        <w:rPr>
          <w:rFonts w:cs="Arial"/>
          <w:szCs w:val="22"/>
        </w:rPr>
        <w:t>„Es sind Me</w:t>
      </w:r>
      <w:r w:rsidR="00207D58">
        <w:rPr>
          <w:rFonts w:cs="Arial"/>
          <w:szCs w:val="22"/>
        </w:rPr>
        <w:t>n</w:t>
      </w:r>
      <w:r w:rsidR="00207D58">
        <w:rPr>
          <w:rFonts w:cs="Arial"/>
          <w:szCs w:val="22"/>
        </w:rPr>
        <w:t>schen, die im Glauben verwurzelt sind. Für Ihren Dienst werden sie von der Einrichtungsle</w:t>
      </w:r>
      <w:r w:rsidR="00207D58">
        <w:rPr>
          <w:rFonts w:cs="Arial"/>
          <w:szCs w:val="22"/>
        </w:rPr>
        <w:t>i</w:t>
      </w:r>
      <w:r w:rsidR="00207D58">
        <w:rPr>
          <w:rFonts w:cs="Arial"/>
          <w:szCs w:val="22"/>
        </w:rPr>
        <w:t>tung vorgeschlagen, vom örtlich</w:t>
      </w:r>
      <w:r w:rsidR="00575BC1">
        <w:rPr>
          <w:rFonts w:cs="Arial"/>
          <w:szCs w:val="22"/>
        </w:rPr>
        <w:t xml:space="preserve">en Pfarrer </w:t>
      </w:r>
      <w:r w:rsidR="00207D58">
        <w:rPr>
          <w:rFonts w:cs="Arial"/>
          <w:szCs w:val="22"/>
        </w:rPr>
        <w:t>bestätigt</w:t>
      </w:r>
      <w:r>
        <w:rPr>
          <w:rFonts w:cs="Arial"/>
          <w:szCs w:val="22"/>
        </w:rPr>
        <w:t xml:space="preserve"> </w:t>
      </w:r>
      <w:r w:rsidR="00207D58">
        <w:rPr>
          <w:rFonts w:cs="Arial"/>
          <w:szCs w:val="22"/>
        </w:rPr>
        <w:t>und vo</w:t>
      </w:r>
      <w:r w:rsidR="00575BC1">
        <w:rPr>
          <w:rFonts w:cs="Arial"/>
          <w:szCs w:val="22"/>
        </w:rPr>
        <w:t>n</w:t>
      </w:r>
      <w:r w:rsidR="00207D58">
        <w:rPr>
          <w:rFonts w:cs="Arial"/>
          <w:szCs w:val="22"/>
        </w:rPr>
        <w:t xml:space="preserve"> Caritasdirektor und Caritas-Präses offiz</w:t>
      </w:r>
      <w:r w:rsidR="00207D58">
        <w:rPr>
          <w:rFonts w:cs="Arial"/>
          <w:szCs w:val="22"/>
        </w:rPr>
        <w:t>i</w:t>
      </w:r>
      <w:r w:rsidR="00207D58">
        <w:rPr>
          <w:rFonts w:cs="Arial"/>
          <w:szCs w:val="22"/>
        </w:rPr>
        <w:t>ell beauftragt“, erklärt Helfrich den formalen Weg in den Dienst.</w:t>
      </w:r>
      <w:r w:rsidR="00E05182">
        <w:rPr>
          <w:rFonts w:cs="Arial"/>
          <w:szCs w:val="22"/>
        </w:rPr>
        <w:t xml:space="preserve"> Er organi</w:t>
      </w:r>
      <w:r w:rsidR="002A4192">
        <w:rPr>
          <w:rFonts w:cs="Arial"/>
          <w:szCs w:val="22"/>
        </w:rPr>
        <w:t>siert für die Seelsorg</w:t>
      </w:r>
      <w:r w:rsidR="002A4192">
        <w:rPr>
          <w:rFonts w:cs="Arial"/>
          <w:szCs w:val="22"/>
        </w:rPr>
        <w:t>e</w:t>
      </w:r>
      <w:r w:rsidR="002A4192">
        <w:rPr>
          <w:rFonts w:cs="Arial"/>
          <w:szCs w:val="22"/>
        </w:rPr>
        <w:t xml:space="preserve">beauftragten </w:t>
      </w:r>
      <w:r w:rsidR="00E05182">
        <w:rPr>
          <w:rFonts w:cs="Arial"/>
          <w:szCs w:val="22"/>
        </w:rPr>
        <w:t>einmal im Jahr eine zweitägige Fortbildung</w:t>
      </w:r>
      <w:r w:rsidR="002A4192">
        <w:rPr>
          <w:rFonts w:cs="Arial"/>
          <w:szCs w:val="22"/>
        </w:rPr>
        <w:t>. Bei dieser tauschen die Beau</w:t>
      </w:r>
      <w:r w:rsidR="002A4192">
        <w:rPr>
          <w:rFonts w:cs="Arial"/>
          <w:szCs w:val="22"/>
        </w:rPr>
        <w:t>f</w:t>
      </w:r>
      <w:r w:rsidR="002A4192">
        <w:rPr>
          <w:rFonts w:cs="Arial"/>
          <w:szCs w:val="22"/>
        </w:rPr>
        <w:t xml:space="preserve">tragten Erfahrungen aus, vertiefen </w:t>
      </w:r>
      <w:r w:rsidR="002B1EB5">
        <w:rPr>
          <w:rFonts w:cs="Arial"/>
          <w:szCs w:val="22"/>
        </w:rPr>
        <w:t>ihren persönlichen Glauben und werden theologisch geschult.</w:t>
      </w:r>
      <w:r w:rsidR="002A4192">
        <w:rPr>
          <w:rFonts w:cs="Arial"/>
          <w:szCs w:val="22"/>
        </w:rPr>
        <w:t xml:space="preserve"> </w:t>
      </w:r>
      <w:r w:rsidR="00E05182">
        <w:rPr>
          <w:rFonts w:cs="Arial"/>
          <w:szCs w:val="22"/>
        </w:rPr>
        <w:t xml:space="preserve"> </w:t>
      </w:r>
    </w:p>
    <w:p w:rsidR="00F86A08" w:rsidRDefault="0044383E" w:rsidP="00222AA5">
      <w:pPr>
        <w:autoSpaceDE w:val="0"/>
        <w:autoSpaceDN w:val="0"/>
        <w:adjustRightInd w:val="0"/>
        <w:spacing w:before="120" w:after="120"/>
        <w:rPr>
          <w:rFonts w:cs="Arial"/>
          <w:szCs w:val="22"/>
        </w:rPr>
      </w:pPr>
      <w:r>
        <w:rPr>
          <w:rFonts w:cs="Arial"/>
          <w:szCs w:val="22"/>
        </w:rPr>
        <w:t>In fast allen Seniorenheimen sind inzwischen Laien Seelsorgebeauftragte. Im Car</w:t>
      </w:r>
      <w:r>
        <w:rPr>
          <w:rFonts w:cs="Arial"/>
          <w:szCs w:val="22"/>
        </w:rPr>
        <w:t>i</w:t>
      </w:r>
      <w:r>
        <w:rPr>
          <w:rFonts w:cs="Arial"/>
          <w:szCs w:val="22"/>
        </w:rPr>
        <w:t>tas-Seniorenheim St. Pius Ingolstadt leistet</w:t>
      </w:r>
      <w:r w:rsidR="00F86A08">
        <w:rPr>
          <w:rFonts w:cs="Arial"/>
          <w:szCs w:val="22"/>
        </w:rPr>
        <w:t xml:space="preserve"> hingegen</w:t>
      </w:r>
      <w:r>
        <w:rPr>
          <w:rFonts w:cs="Arial"/>
          <w:szCs w:val="22"/>
        </w:rPr>
        <w:t xml:space="preserve"> seit fast zehn Jahren die </w:t>
      </w:r>
      <w:proofErr w:type="spellStart"/>
      <w:r>
        <w:rPr>
          <w:rFonts w:cs="Arial"/>
          <w:szCs w:val="22"/>
        </w:rPr>
        <w:t>Niederbronner</w:t>
      </w:r>
      <w:proofErr w:type="spellEnd"/>
      <w:r>
        <w:rPr>
          <w:rFonts w:cs="Arial"/>
          <w:szCs w:val="22"/>
        </w:rPr>
        <w:t xml:space="preserve"> Schwester </w:t>
      </w:r>
      <w:proofErr w:type="spellStart"/>
      <w:r>
        <w:rPr>
          <w:rFonts w:cs="Arial"/>
          <w:szCs w:val="22"/>
        </w:rPr>
        <w:t>Fidelia</w:t>
      </w:r>
      <w:proofErr w:type="spellEnd"/>
      <w:r>
        <w:rPr>
          <w:rFonts w:cs="Arial"/>
          <w:szCs w:val="22"/>
        </w:rPr>
        <w:t xml:space="preserve"> </w:t>
      </w:r>
      <w:proofErr w:type="spellStart"/>
      <w:r>
        <w:rPr>
          <w:rFonts w:cs="Arial"/>
          <w:szCs w:val="22"/>
        </w:rPr>
        <w:t>Windpassinger</w:t>
      </w:r>
      <w:proofErr w:type="spellEnd"/>
      <w:r>
        <w:rPr>
          <w:rFonts w:cs="Arial"/>
          <w:szCs w:val="22"/>
        </w:rPr>
        <w:t xml:space="preserve"> den Dienst. Ihr Einsatz war vor allem gefragt, als vor einigen Jahren ein Ruhestandsgeistlicher </w:t>
      </w:r>
      <w:r w:rsidR="00467D1E">
        <w:rPr>
          <w:rFonts w:cs="Arial"/>
          <w:szCs w:val="22"/>
        </w:rPr>
        <w:t>erkrankte und so vorübergehend die Sonntagsgottesdienste in der Einrichtung ausfallen mussten. U</w:t>
      </w:r>
      <w:r w:rsidR="00F86A08">
        <w:rPr>
          <w:rFonts w:cs="Arial"/>
          <w:szCs w:val="22"/>
        </w:rPr>
        <w:t>m diese</w:t>
      </w:r>
      <w:r w:rsidR="00467D1E">
        <w:rPr>
          <w:rFonts w:cs="Arial"/>
          <w:szCs w:val="22"/>
        </w:rPr>
        <w:t xml:space="preserve"> wieder gewährleisten zu können, unternahm Schwester </w:t>
      </w:r>
      <w:proofErr w:type="spellStart"/>
      <w:r w:rsidR="00467D1E">
        <w:rPr>
          <w:rFonts w:cs="Arial"/>
          <w:szCs w:val="22"/>
        </w:rPr>
        <w:t>Fidelia</w:t>
      </w:r>
      <w:proofErr w:type="spellEnd"/>
      <w:r w:rsidR="00467D1E">
        <w:rPr>
          <w:rFonts w:cs="Arial"/>
          <w:szCs w:val="22"/>
        </w:rPr>
        <w:t xml:space="preserve"> eine organisatorische Kraftanstrengung</w:t>
      </w:r>
      <w:r w:rsidR="00F86A08">
        <w:rPr>
          <w:rFonts w:cs="Arial"/>
          <w:szCs w:val="22"/>
        </w:rPr>
        <w:t>: Sie setzte sich mit</w:t>
      </w:r>
      <w:r w:rsidR="00467D1E">
        <w:rPr>
          <w:rFonts w:cs="Arial"/>
          <w:szCs w:val="22"/>
        </w:rPr>
        <w:t xml:space="preserve"> zahlreichen Geis</w:t>
      </w:r>
      <w:r w:rsidR="00467D1E">
        <w:rPr>
          <w:rFonts w:cs="Arial"/>
          <w:szCs w:val="22"/>
        </w:rPr>
        <w:t>t</w:t>
      </w:r>
      <w:r w:rsidR="00467D1E">
        <w:rPr>
          <w:rFonts w:cs="Arial"/>
          <w:szCs w:val="22"/>
        </w:rPr>
        <w:lastRenderedPageBreak/>
        <w:t>lichen in der Umgebung des Hauses in Verbindung und erstellte immer wieder eine Liste da</w:t>
      </w:r>
      <w:r w:rsidR="00467D1E">
        <w:rPr>
          <w:rFonts w:cs="Arial"/>
          <w:szCs w:val="22"/>
        </w:rPr>
        <w:t>r</w:t>
      </w:r>
      <w:r w:rsidR="00467D1E">
        <w:rPr>
          <w:rFonts w:cs="Arial"/>
          <w:szCs w:val="22"/>
        </w:rPr>
        <w:t>über, wer wann zum Einsatz kommt. Die  Bewohner dankten es ihr und dem Haus: Der 92-jährige Franz Lamprecht entschied sich zum Beispiel bei der Auswahl von drei Einrichtungen für St. Pius, weil dort ein Sonntagsgottesdienst angeboten wird. Über die Gottesdienste hinaus g</w:t>
      </w:r>
      <w:r w:rsidR="00467D1E">
        <w:rPr>
          <w:rFonts w:cs="Arial"/>
          <w:szCs w:val="22"/>
        </w:rPr>
        <w:t>e</w:t>
      </w:r>
      <w:r w:rsidR="00467D1E">
        <w:rPr>
          <w:rFonts w:cs="Arial"/>
          <w:szCs w:val="22"/>
        </w:rPr>
        <w:t>nießt er heute ein recht vielfältiges religiöses Leben in dem Seniorenheim –</w:t>
      </w:r>
      <w:r w:rsidR="00117C5E">
        <w:rPr>
          <w:rFonts w:cs="Arial"/>
          <w:szCs w:val="22"/>
        </w:rPr>
        <w:t xml:space="preserve"> dank des Einsatzes von Schwest</w:t>
      </w:r>
      <w:r w:rsidR="00467D1E">
        <w:rPr>
          <w:rFonts w:cs="Arial"/>
          <w:szCs w:val="22"/>
        </w:rPr>
        <w:t xml:space="preserve">er </w:t>
      </w:r>
      <w:proofErr w:type="spellStart"/>
      <w:r w:rsidR="00467D1E">
        <w:rPr>
          <w:rFonts w:cs="Arial"/>
          <w:szCs w:val="22"/>
        </w:rPr>
        <w:t>Fidelia</w:t>
      </w:r>
      <w:proofErr w:type="spellEnd"/>
      <w:r w:rsidR="00467D1E">
        <w:rPr>
          <w:rFonts w:cs="Arial"/>
          <w:szCs w:val="22"/>
        </w:rPr>
        <w:t xml:space="preserve">. </w:t>
      </w:r>
      <w:r w:rsidR="0056634E">
        <w:rPr>
          <w:rFonts w:cs="Arial"/>
          <w:szCs w:val="22"/>
        </w:rPr>
        <w:t>„Wenn Sie uns die Krankenkommunion bringt, feiert sie mit uns auch eine kleine Andacht</w:t>
      </w:r>
      <w:r>
        <w:rPr>
          <w:rFonts w:cs="Arial"/>
          <w:szCs w:val="22"/>
        </w:rPr>
        <w:t xml:space="preserve"> </w:t>
      </w:r>
      <w:r w:rsidR="0056634E">
        <w:rPr>
          <w:rFonts w:cs="Arial"/>
          <w:szCs w:val="22"/>
        </w:rPr>
        <w:t>auf der Etage. Und auch auf das Beten des Rosenkranzes mit der Schwe</w:t>
      </w:r>
      <w:r w:rsidR="0056634E">
        <w:rPr>
          <w:rFonts w:cs="Arial"/>
          <w:szCs w:val="22"/>
        </w:rPr>
        <w:t>s</w:t>
      </w:r>
      <w:r w:rsidR="0056634E">
        <w:rPr>
          <w:rFonts w:cs="Arial"/>
          <w:szCs w:val="22"/>
        </w:rPr>
        <w:t xml:space="preserve">ter will Franz Lamprecht nicht verzichten. </w:t>
      </w:r>
    </w:p>
    <w:p w:rsidR="00C342CA" w:rsidRDefault="0056634E" w:rsidP="00222AA5">
      <w:pPr>
        <w:autoSpaceDE w:val="0"/>
        <w:autoSpaceDN w:val="0"/>
        <w:adjustRightInd w:val="0"/>
        <w:spacing w:before="120" w:after="120"/>
        <w:rPr>
          <w:rFonts w:cs="Arial"/>
          <w:szCs w:val="22"/>
        </w:rPr>
      </w:pPr>
      <w:r>
        <w:rPr>
          <w:rFonts w:cs="Arial"/>
          <w:szCs w:val="22"/>
        </w:rPr>
        <w:t xml:space="preserve">Sr. </w:t>
      </w:r>
      <w:proofErr w:type="spellStart"/>
      <w:r>
        <w:rPr>
          <w:rFonts w:cs="Arial"/>
          <w:szCs w:val="22"/>
        </w:rPr>
        <w:t>Fidelia</w:t>
      </w:r>
      <w:proofErr w:type="spellEnd"/>
      <w:r>
        <w:rPr>
          <w:rFonts w:cs="Arial"/>
          <w:szCs w:val="22"/>
        </w:rPr>
        <w:t xml:space="preserve">, die beruflich in St. Pius als zusätzliche Betreuungskraft </w:t>
      </w:r>
      <w:r w:rsidR="002B1EB5">
        <w:rPr>
          <w:rFonts w:cs="Arial"/>
          <w:szCs w:val="22"/>
        </w:rPr>
        <w:t>arbeitet</w:t>
      </w:r>
      <w:r>
        <w:rPr>
          <w:rFonts w:cs="Arial"/>
          <w:szCs w:val="22"/>
        </w:rPr>
        <w:t>, ist es zudem sehr wichtig, in der Sterbebegleitung</w:t>
      </w:r>
      <w:r w:rsidR="000A1EC2">
        <w:rPr>
          <w:rFonts w:cs="Arial"/>
          <w:szCs w:val="22"/>
        </w:rPr>
        <w:t xml:space="preserve"> tätig zu sein. Doch wie viele andere Seelsorgebeauft</w:t>
      </w:r>
      <w:r w:rsidR="00117C5E">
        <w:rPr>
          <w:rFonts w:cs="Arial"/>
          <w:szCs w:val="22"/>
        </w:rPr>
        <w:t>ragte b</w:t>
      </w:r>
      <w:r w:rsidR="00117C5E">
        <w:rPr>
          <w:rFonts w:cs="Arial"/>
          <w:szCs w:val="22"/>
        </w:rPr>
        <w:t>e</w:t>
      </w:r>
      <w:r w:rsidR="00117C5E">
        <w:rPr>
          <w:rFonts w:cs="Arial"/>
          <w:szCs w:val="22"/>
        </w:rPr>
        <w:t>kennt sie: „Ich kümmere mich</w:t>
      </w:r>
      <w:r w:rsidR="000A1EC2">
        <w:rPr>
          <w:rFonts w:cs="Arial"/>
          <w:szCs w:val="22"/>
        </w:rPr>
        <w:t xml:space="preserve"> vor allem gerne </w:t>
      </w:r>
      <w:r w:rsidR="00117C5E">
        <w:rPr>
          <w:rFonts w:cs="Arial"/>
          <w:szCs w:val="22"/>
        </w:rPr>
        <w:t xml:space="preserve">um </w:t>
      </w:r>
      <w:r w:rsidR="000A1EC2">
        <w:rPr>
          <w:rFonts w:cs="Arial"/>
          <w:szCs w:val="22"/>
        </w:rPr>
        <w:t>Feiern und Feste. Neben E</w:t>
      </w:r>
      <w:r w:rsidR="00F86A08">
        <w:rPr>
          <w:rFonts w:cs="Arial"/>
          <w:szCs w:val="22"/>
        </w:rPr>
        <w:t>r</w:t>
      </w:r>
      <w:r w:rsidR="000A1EC2">
        <w:rPr>
          <w:rFonts w:cs="Arial"/>
          <w:szCs w:val="22"/>
        </w:rPr>
        <w:t>ntedankfeier</w:t>
      </w:r>
      <w:r w:rsidR="00117C5E">
        <w:rPr>
          <w:rFonts w:cs="Arial"/>
          <w:szCs w:val="22"/>
        </w:rPr>
        <w:t>n</w:t>
      </w:r>
      <w:r w:rsidR="000A1EC2">
        <w:rPr>
          <w:rFonts w:cs="Arial"/>
          <w:szCs w:val="22"/>
        </w:rPr>
        <w:t xml:space="preserve"> und Fron</w:t>
      </w:r>
      <w:r w:rsidR="00F86A08">
        <w:rPr>
          <w:rFonts w:cs="Arial"/>
          <w:szCs w:val="22"/>
        </w:rPr>
        <w:t>leichnamsaltar gestaltet</w:t>
      </w:r>
      <w:r w:rsidR="000A1EC2">
        <w:rPr>
          <w:rFonts w:cs="Arial"/>
          <w:szCs w:val="22"/>
        </w:rPr>
        <w:t xml:space="preserve"> sie etwa auch monatlich spezielle Andachten für demenzkra</w:t>
      </w:r>
      <w:r w:rsidR="000A1EC2">
        <w:rPr>
          <w:rFonts w:cs="Arial"/>
          <w:szCs w:val="22"/>
        </w:rPr>
        <w:t>n</w:t>
      </w:r>
      <w:r w:rsidR="000A1EC2">
        <w:rPr>
          <w:rFonts w:cs="Arial"/>
          <w:szCs w:val="22"/>
        </w:rPr>
        <w:t xml:space="preserve">ke alte Menschen. Und sie besucht immer wieder die </w:t>
      </w:r>
      <w:r w:rsidR="00C342CA">
        <w:rPr>
          <w:rFonts w:cs="Arial"/>
          <w:szCs w:val="22"/>
        </w:rPr>
        <w:t>Bewohnerinnen und Bewohner auf ihren Zimmern: „Die freuen sich, wenn jemand zu ihnen kommt, mit ihnen über ihre Probleme spricht. Viele haben mit der Kirche nichts am Hut, sind aber gläubig.“</w:t>
      </w:r>
    </w:p>
    <w:p w:rsidR="00F86A08" w:rsidRPr="00F86A08" w:rsidRDefault="00F86A08" w:rsidP="00222AA5">
      <w:pPr>
        <w:autoSpaceDE w:val="0"/>
        <w:autoSpaceDN w:val="0"/>
        <w:adjustRightInd w:val="0"/>
        <w:spacing w:before="120" w:after="120"/>
        <w:rPr>
          <w:rFonts w:cs="Arial"/>
          <w:b/>
          <w:szCs w:val="22"/>
        </w:rPr>
      </w:pPr>
      <w:r w:rsidRPr="00F86A08">
        <w:rPr>
          <w:rFonts w:cs="Arial"/>
          <w:b/>
          <w:szCs w:val="22"/>
        </w:rPr>
        <w:t>Leiterin setzt Zeichen</w:t>
      </w:r>
    </w:p>
    <w:p w:rsidR="00207D58" w:rsidRDefault="00C342CA" w:rsidP="00222AA5">
      <w:pPr>
        <w:autoSpaceDE w:val="0"/>
        <w:autoSpaceDN w:val="0"/>
        <w:adjustRightInd w:val="0"/>
        <w:spacing w:before="120" w:after="120"/>
        <w:rPr>
          <w:rFonts w:cs="Arial"/>
          <w:szCs w:val="22"/>
        </w:rPr>
      </w:pPr>
      <w:r>
        <w:rPr>
          <w:rFonts w:cs="Arial"/>
          <w:szCs w:val="22"/>
        </w:rPr>
        <w:t xml:space="preserve">Da ungewiss ist, wie lange die 79-jährige </w:t>
      </w:r>
      <w:proofErr w:type="spellStart"/>
      <w:r>
        <w:rPr>
          <w:rFonts w:cs="Arial"/>
          <w:szCs w:val="22"/>
        </w:rPr>
        <w:t>Niederbronner</w:t>
      </w:r>
      <w:proofErr w:type="spellEnd"/>
      <w:r>
        <w:rPr>
          <w:rFonts w:cs="Arial"/>
          <w:szCs w:val="22"/>
        </w:rPr>
        <w:t xml:space="preserve"> Schwester noch Seelsorgebeauftragte sein wird, wollen</w:t>
      </w:r>
      <w:r w:rsidR="00F86A08">
        <w:rPr>
          <w:rFonts w:cs="Arial"/>
          <w:szCs w:val="22"/>
        </w:rPr>
        <w:t xml:space="preserve"> in dem Seniorenheim</w:t>
      </w:r>
      <w:r>
        <w:rPr>
          <w:rFonts w:cs="Arial"/>
          <w:szCs w:val="22"/>
        </w:rPr>
        <w:t xml:space="preserve"> in Kürze drei weitere Frauen offiziell diesen Dienst antr</w:t>
      </w:r>
      <w:r>
        <w:rPr>
          <w:rFonts w:cs="Arial"/>
          <w:szCs w:val="22"/>
        </w:rPr>
        <w:t>e</w:t>
      </w:r>
      <w:r>
        <w:rPr>
          <w:rFonts w:cs="Arial"/>
          <w:szCs w:val="22"/>
        </w:rPr>
        <w:t xml:space="preserve">ten. Unter ihnen sind auch Einrichtungsleiterin Sandra Mohr und Pflegedienstleiterin Marion Marx. „Ich möchte einfach ein Zeichen dafür setzen, wie wichtig dieser Dienst ist, indem ich ihn selbst tun will“, meint Sandra Mohr. Marion Marx begründet ihren Wunsch, Seelsorgebeauftragte </w:t>
      </w:r>
      <w:r w:rsidR="00F86A08">
        <w:rPr>
          <w:rFonts w:cs="Arial"/>
          <w:szCs w:val="22"/>
        </w:rPr>
        <w:t xml:space="preserve">zu werden, </w:t>
      </w:r>
      <w:r>
        <w:rPr>
          <w:rFonts w:cs="Arial"/>
          <w:szCs w:val="22"/>
        </w:rPr>
        <w:t>unter anderem mit einer eigenen Lebenserfahrung: „Als mein Sohn mit einer Hirnbl</w:t>
      </w:r>
      <w:r>
        <w:rPr>
          <w:rFonts w:cs="Arial"/>
          <w:szCs w:val="22"/>
        </w:rPr>
        <w:t>u</w:t>
      </w:r>
      <w:r>
        <w:rPr>
          <w:rFonts w:cs="Arial"/>
          <w:szCs w:val="22"/>
        </w:rPr>
        <w:t>tung in einer Klinik lag, war niemand da, der mit mir betete und mir die Hand hielt.“ Diesen Dienst möchte sie selbst</w:t>
      </w:r>
      <w:r w:rsidR="00E05182">
        <w:rPr>
          <w:rFonts w:cs="Arial"/>
          <w:szCs w:val="22"/>
        </w:rPr>
        <w:t xml:space="preserve"> nun als Seelsorgebeauftragte in St. Pius anbieten: „wenn’s </w:t>
      </w:r>
      <w:r w:rsidR="00F86A08">
        <w:rPr>
          <w:rFonts w:cs="Arial"/>
          <w:szCs w:val="22"/>
        </w:rPr>
        <w:t xml:space="preserve">brennt, am Bett </w:t>
      </w:r>
      <w:r w:rsidR="00E05182">
        <w:rPr>
          <w:rFonts w:cs="Arial"/>
          <w:szCs w:val="22"/>
        </w:rPr>
        <w:t>s</w:t>
      </w:r>
      <w:r w:rsidR="00F86A08">
        <w:rPr>
          <w:rFonts w:cs="Arial"/>
          <w:szCs w:val="22"/>
        </w:rPr>
        <w:t>t</w:t>
      </w:r>
      <w:r w:rsidR="00E05182">
        <w:rPr>
          <w:rFonts w:cs="Arial"/>
          <w:szCs w:val="22"/>
        </w:rPr>
        <w:t>ehen“. Während Marion Marx so vor allem Au</w:t>
      </w:r>
      <w:r w:rsidR="00E05182">
        <w:rPr>
          <w:rFonts w:cs="Arial"/>
          <w:szCs w:val="22"/>
        </w:rPr>
        <w:t>f</w:t>
      </w:r>
      <w:r w:rsidR="00E05182">
        <w:rPr>
          <w:rFonts w:cs="Arial"/>
          <w:szCs w:val="22"/>
        </w:rPr>
        <w:t>gaben wie Sterbebegleitung, Absolvierung eines</w:t>
      </w:r>
      <w:r w:rsidR="00F86A08">
        <w:rPr>
          <w:rFonts w:cs="Arial"/>
          <w:szCs w:val="22"/>
        </w:rPr>
        <w:t xml:space="preserve"> Helferkurses zur Austeilung der</w:t>
      </w:r>
      <w:r w:rsidR="00E05182">
        <w:rPr>
          <w:rFonts w:cs="Arial"/>
          <w:szCs w:val="22"/>
        </w:rPr>
        <w:t xml:space="preserve"> Krankenkommunion und Organisation von Krankensa</w:t>
      </w:r>
      <w:r w:rsidR="00E05182">
        <w:rPr>
          <w:rFonts w:cs="Arial"/>
          <w:szCs w:val="22"/>
        </w:rPr>
        <w:t>l</w:t>
      </w:r>
      <w:r w:rsidR="00E05182">
        <w:rPr>
          <w:rFonts w:cs="Arial"/>
          <w:szCs w:val="22"/>
        </w:rPr>
        <w:t>bungen durch Geistliche im Blick hat, will Sandra Mohr – wie allgemein für das Haus – bald auch für die Seelsorge in der Einrichtung insbesondere liturgische Dienste mitorganisieren und pl</w:t>
      </w:r>
      <w:r w:rsidR="00E05182">
        <w:rPr>
          <w:rFonts w:cs="Arial"/>
          <w:szCs w:val="22"/>
        </w:rPr>
        <w:t>a</w:t>
      </w:r>
      <w:r w:rsidR="00E05182">
        <w:rPr>
          <w:rFonts w:cs="Arial"/>
          <w:szCs w:val="22"/>
        </w:rPr>
        <w:t xml:space="preserve">nen. </w:t>
      </w:r>
      <w:r w:rsidR="0056634E">
        <w:rPr>
          <w:rFonts w:cs="Arial"/>
          <w:szCs w:val="22"/>
        </w:rPr>
        <w:t xml:space="preserve"> </w:t>
      </w:r>
    </w:p>
    <w:p w:rsidR="002A4192" w:rsidRDefault="002A4192" w:rsidP="00222AA5">
      <w:pPr>
        <w:autoSpaceDE w:val="0"/>
        <w:autoSpaceDN w:val="0"/>
        <w:adjustRightInd w:val="0"/>
        <w:spacing w:before="120" w:after="120"/>
        <w:rPr>
          <w:rFonts w:cs="Arial"/>
          <w:szCs w:val="22"/>
        </w:rPr>
      </w:pPr>
    </w:p>
    <w:p w:rsidR="002A4192" w:rsidRDefault="002A4192" w:rsidP="00222AA5">
      <w:pPr>
        <w:autoSpaceDE w:val="0"/>
        <w:autoSpaceDN w:val="0"/>
        <w:adjustRightInd w:val="0"/>
        <w:spacing w:before="120" w:after="120"/>
        <w:rPr>
          <w:rFonts w:cs="Arial"/>
          <w:szCs w:val="22"/>
        </w:rPr>
      </w:pPr>
      <w:r>
        <w:rPr>
          <w:rFonts w:cs="Arial"/>
          <w:szCs w:val="22"/>
        </w:rPr>
        <w:t>Foto</w:t>
      </w:r>
      <w:r w:rsidR="00F86A08">
        <w:rPr>
          <w:rFonts w:cs="Arial"/>
          <w:szCs w:val="22"/>
        </w:rPr>
        <w:t xml:space="preserve"> (Caritas/Esser)</w:t>
      </w:r>
      <w:r>
        <w:rPr>
          <w:rFonts w:cs="Arial"/>
          <w:szCs w:val="22"/>
        </w:rPr>
        <w:t>:</w:t>
      </w:r>
    </w:p>
    <w:p w:rsidR="002A4192" w:rsidRPr="00F86A08" w:rsidRDefault="002A4192" w:rsidP="00222AA5">
      <w:pPr>
        <w:autoSpaceDE w:val="0"/>
        <w:autoSpaceDN w:val="0"/>
        <w:adjustRightInd w:val="0"/>
        <w:spacing w:before="120" w:after="120"/>
        <w:rPr>
          <w:rFonts w:cs="Arial"/>
          <w:i/>
          <w:szCs w:val="22"/>
        </w:rPr>
      </w:pPr>
      <w:r w:rsidRPr="00F86A08">
        <w:rPr>
          <w:rFonts w:cs="Arial"/>
          <w:i/>
          <w:szCs w:val="22"/>
        </w:rPr>
        <w:t xml:space="preserve">Seit fast zehn Jahren ist die </w:t>
      </w:r>
      <w:proofErr w:type="spellStart"/>
      <w:r w:rsidRPr="00F86A08">
        <w:rPr>
          <w:rFonts w:cs="Arial"/>
          <w:i/>
          <w:szCs w:val="22"/>
        </w:rPr>
        <w:t>Niederbronner</w:t>
      </w:r>
      <w:proofErr w:type="spellEnd"/>
      <w:r w:rsidRPr="00F86A08">
        <w:rPr>
          <w:rFonts w:cs="Arial"/>
          <w:i/>
          <w:szCs w:val="22"/>
        </w:rPr>
        <w:t xml:space="preserve"> Schwester </w:t>
      </w:r>
      <w:proofErr w:type="spellStart"/>
      <w:r w:rsidRPr="00F86A08">
        <w:rPr>
          <w:rFonts w:cs="Arial"/>
          <w:i/>
          <w:szCs w:val="22"/>
        </w:rPr>
        <w:t>Fidelia</w:t>
      </w:r>
      <w:proofErr w:type="spellEnd"/>
      <w:r w:rsidRPr="00F86A08">
        <w:rPr>
          <w:rFonts w:cs="Arial"/>
          <w:i/>
          <w:szCs w:val="22"/>
        </w:rPr>
        <w:t xml:space="preserve"> </w:t>
      </w:r>
      <w:proofErr w:type="spellStart"/>
      <w:r w:rsidRPr="00F86A08">
        <w:rPr>
          <w:rFonts w:cs="Arial"/>
          <w:i/>
          <w:szCs w:val="22"/>
        </w:rPr>
        <w:t>Windpassinger</w:t>
      </w:r>
      <w:proofErr w:type="spellEnd"/>
      <w:r w:rsidRPr="00F86A08">
        <w:rPr>
          <w:rFonts w:cs="Arial"/>
          <w:i/>
          <w:szCs w:val="22"/>
        </w:rPr>
        <w:t xml:space="preserve"> </w:t>
      </w:r>
      <w:r w:rsidR="00F86A08" w:rsidRPr="00F86A08">
        <w:rPr>
          <w:rFonts w:cs="Arial"/>
          <w:i/>
          <w:szCs w:val="22"/>
        </w:rPr>
        <w:t>Seelsorgebeau</w:t>
      </w:r>
      <w:r w:rsidR="00F86A08" w:rsidRPr="00F86A08">
        <w:rPr>
          <w:rFonts w:cs="Arial"/>
          <w:i/>
          <w:szCs w:val="22"/>
        </w:rPr>
        <w:t>f</w:t>
      </w:r>
      <w:r w:rsidR="00F86A08" w:rsidRPr="00F86A08">
        <w:rPr>
          <w:rFonts w:cs="Arial"/>
          <w:i/>
          <w:szCs w:val="22"/>
        </w:rPr>
        <w:t>tragte im Caritas-Seniorenheim St. Pius Ingolstadt. In Kürze wollen auch Pflegedienstleiterin Marion Marx (links) und Einrichtungsleiterin Sandra Mohr diesen Dienst ausüben.</w:t>
      </w:r>
    </w:p>
    <w:p w:rsidR="00222AA5" w:rsidRDefault="00222AA5" w:rsidP="00222AA5">
      <w:pPr>
        <w:autoSpaceDE w:val="0"/>
        <w:autoSpaceDN w:val="0"/>
        <w:adjustRightInd w:val="0"/>
        <w:spacing w:before="120" w:after="120"/>
        <w:rPr>
          <w:rFonts w:cs="Arial"/>
          <w:szCs w:val="22"/>
        </w:rPr>
      </w:pPr>
    </w:p>
    <w:p w:rsidR="00222AA5" w:rsidRPr="00222AA5" w:rsidRDefault="00222AA5" w:rsidP="00222AA5">
      <w:pPr>
        <w:autoSpaceDE w:val="0"/>
        <w:autoSpaceDN w:val="0"/>
        <w:adjustRightInd w:val="0"/>
        <w:spacing w:before="120" w:after="120"/>
        <w:rPr>
          <w:rFonts w:cs="Arial"/>
          <w:szCs w:val="22"/>
        </w:rPr>
      </w:pPr>
      <w:r>
        <w:rPr>
          <w:rFonts w:cs="Arial"/>
          <w:szCs w:val="22"/>
        </w:rPr>
        <w:t xml:space="preserve">An </w:t>
      </w:r>
      <w:proofErr w:type="spellStart"/>
      <w:r>
        <w:rPr>
          <w:rFonts w:cs="Arial"/>
          <w:szCs w:val="22"/>
        </w:rPr>
        <w:t>pde</w:t>
      </w:r>
      <w:proofErr w:type="spellEnd"/>
    </w:p>
    <w:sectPr w:rsidR="00222AA5" w:rsidRPr="00222AA5" w:rsidSect="00F42248">
      <w:headerReference w:type="default" r:id="rId8"/>
      <w:footerReference w:type="default" r:id="rId9"/>
      <w:headerReference w:type="first" r:id="rId10"/>
      <w:footerReference w:type="first" r:id="rId11"/>
      <w:type w:val="continuous"/>
      <w:pgSz w:w="11906" w:h="16838" w:code="9"/>
      <w:pgMar w:top="567" w:right="1021" w:bottom="737" w:left="1474" w:header="624"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48" w:rsidRDefault="00F42248">
      <w:r>
        <w:separator/>
      </w:r>
    </w:p>
  </w:endnote>
  <w:endnote w:type="continuationSeparator" w:id="0">
    <w:p w:rsidR="00F42248" w:rsidRDefault="00F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1C" w:rsidRDefault="00B0631C" w:rsidP="006F75EB">
    <w:pPr>
      <w:pStyle w:val="CVEiFussS2ff1"/>
      <w:framePr w:w="9860" w:h="911" w:hRule="exact" w:wrap="around" w:vAnchor="page" w:hAnchor="page" w:x="1470" w:y="15401"/>
      <w:tabs>
        <w:tab w:val="clear" w:pos="567"/>
        <w:tab w:val="left" w:pos="0"/>
      </w:tabs>
      <w:spacing w:line="240" w:lineRule="auto"/>
      <w:ind w:left="0" w:right="0"/>
    </w:pPr>
  </w:p>
  <w:p w:rsidR="00B0631C" w:rsidRDefault="00B0631C" w:rsidP="006F75EB">
    <w:pPr>
      <w:pStyle w:val="CVEiFussS2ff1"/>
      <w:framePr w:w="9860" w:h="911" w:hRule="exact" w:wrap="around" w:vAnchor="page" w:hAnchor="page" w:x="1470" w:y="15401"/>
      <w:tabs>
        <w:tab w:val="clear" w:pos="567"/>
        <w:tab w:val="left" w:pos="0"/>
      </w:tabs>
      <w:spacing w:line="240" w:lineRule="auto"/>
      <w:ind w:left="0" w:right="0"/>
    </w:pPr>
  </w:p>
  <w:p w:rsidR="00B0631C" w:rsidRDefault="00B0631C" w:rsidP="006F75EB">
    <w:pPr>
      <w:pStyle w:val="CVEiFussS2ff1"/>
      <w:framePr w:w="9860" w:h="911" w:hRule="exact" w:wrap="around" w:vAnchor="page" w:hAnchor="page" w:x="1470" w:y="15401"/>
      <w:tabs>
        <w:tab w:val="clear" w:pos="567"/>
        <w:tab w:val="left" w:pos="0"/>
      </w:tabs>
      <w:spacing w:line="240" w:lineRule="auto"/>
      <w:ind w:left="0" w:right="0"/>
    </w:pPr>
  </w:p>
  <w:p w:rsidR="00B0631C" w:rsidRDefault="00B0631C" w:rsidP="006F75EB">
    <w:pPr>
      <w:pStyle w:val="CVEiFussS2ff1"/>
      <w:framePr w:w="9860" w:h="911" w:hRule="exact" w:wrap="around" w:vAnchor="page" w:hAnchor="page" w:x="1470" w:y="15401"/>
      <w:tabs>
        <w:tab w:val="left" w:pos="0"/>
      </w:tabs>
      <w:spacing w:line="240" w:lineRule="auto"/>
      <w:ind w:left="0" w:right="0"/>
    </w:pPr>
    <w:r>
      <w:t>Datum:</w:t>
    </w:r>
    <w:r>
      <w:tab/>
    </w:r>
    <w:fldSimple w:instr=" REF datum1  \* MERGEFORMAT ">
      <w:r w:rsidR="00A51AAD" w:rsidRPr="00A51AAD">
        <w:t>29.10.201</w:t>
      </w:r>
    </w:fldSimple>
    <w:r>
      <w:t xml:space="preserve">     </w:t>
    </w:r>
    <w:bookmarkStart w:id="2" w:name="fussfinden"/>
    <w:r>
      <w:t xml:space="preserve">   </w:t>
    </w:r>
    <w:bookmarkEnd w:id="2"/>
  </w:p>
  <w:p w:rsidR="00B0631C" w:rsidRDefault="00B0631C" w:rsidP="006F75EB">
    <w:pPr>
      <w:pStyle w:val="CVEiFussS2ff23"/>
      <w:framePr w:w="9860" w:h="911" w:hRule="exact" w:wrap="around" w:vAnchor="page" w:hAnchor="page" w:x="1470" w:y="15401"/>
      <w:tabs>
        <w:tab w:val="left" w:pos="0"/>
        <w:tab w:val="left" w:pos="567"/>
      </w:tabs>
      <w:spacing w:line="240" w:lineRule="auto"/>
      <w:ind w:left="0" w:right="0"/>
    </w:pPr>
    <w:r>
      <w:t>Seite:</w:t>
    </w:r>
    <w:r>
      <w:tab/>
    </w:r>
    <w:r>
      <w:fldChar w:fldCharType="begin"/>
    </w:r>
    <w:r>
      <w:instrText xml:space="preserve"> PAGE  \* MERGEFORMAT </w:instrText>
    </w:r>
    <w:r>
      <w:fldChar w:fldCharType="separate"/>
    </w:r>
    <w:r w:rsidR="00A51AAD">
      <w:rPr>
        <w:noProof/>
      </w:rPr>
      <w:t>2</w:t>
    </w:r>
    <w:r>
      <w:fldChar w:fldCharType="end"/>
    </w:r>
    <w:r>
      <w:t xml:space="preserve"> von </w:t>
    </w:r>
    <w:fldSimple w:instr=" NUMPAGES ">
      <w:r w:rsidR="00A51AAD">
        <w:rPr>
          <w:noProof/>
        </w:rPr>
        <w:t>2</w:t>
      </w:r>
    </w:fldSimple>
  </w:p>
  <w:p w:rsidR="00B0631C" w:rsidRDefault="00B0631C">
    <w:pPr>
      <w:pStyle w:val="CVEiFussS2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1C" w:rsidRDefault="00B0631C" w:rsidP="00EC216F">
    <w:pPr>
      <w:pStyle w:val="CVEiFuss"/>
      <w:rPr>
        <w:sz w:val="2"/>
      </w:rPr>
    </w:pPr>
  </w:p>
  <w:p w:rsidR="00B0631C" w:rsidRDefault="00B0631C" w:rsidP="00EC216F">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48" w:rsidRDefault="00F42248">
      <w:r>
        <w:separator/>
      </w:r>
    </w:p>
  </w:footnote>
  <w:footnote w:type="continuationSeparator" w:id="0">
    <w:p w:rsidR="00F42248" w:rsidRDefault="00F4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1C" w:rsidRDefault="00B0631C" w:rsidP="00CD6294">
    <w:pPr>
      <w:pStyle w:val="CVEiAdresszeile"/>
    </w:pPr>
  </w:p>
  <w:p w:rsidR="00B0631C" w:rsidRDefault="00B0631C" w:rsidP="00CD6294">
    <w:pPr>
      <w:pStyle w:val="CVEiAdress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70" w:type="dxa"/>
        <w:right w:w="70" w:type="dxa"/>
      </w:tblCellMar>
      <w:tblLook w:val="0000" w:firstRow="0" w:lastRow="0" w:firstColumn="0" w:lastColumn="0" w:noHBand="0" w:noVBand="0"/>
    </w:tblPr>
    <w:tblGrid>
      <w:gridCol w:w="6605"/>
      <w:gridCol w:w="3651"/>
    </w:tblGrid>
    <w:tr w:rsidR="00B0631C" w:rsidTr="002C66A0">
      <w:trPr>
        <w:cantSplit/>
        <w:trHeight w:val="1440"/>
      </w:trPr>
      <w:tc>
        <w:tcPr>
          <w:tcW w:w="6621" w:type="dxa"/>
          <w:tcBorders>
            <w:top w:val="nil"/>
            <w:left w:val="nil"/>
            <w:right w:val="nil"/>
          </w:tcBorders>
          <w:tcMar>
            <w:left w:w="0" w:type="dxa"/>
            <w:right w:w="0" w:type="dxa"/>
          </w:tcMar>
          <w:vAlign w:val="bottom"/>
        </w:tcPr>
        <w:p w:rsidR="00B0631C" w:rsidRDefault="00A51AAD">
          <w:pPr>
            <w:tabs>
              <w:tab w:val="left" w:pos="6804"/>
            </w:tabs>
            <w:ind w:right="-1134"/>
            <w:rPr>
              <w:rFonts w:cs="Arial"/>
              <w:noProof/>
              <w:color w:val="FFFFFF"/>
            </w:rPr>
          </w:pPr>
          <w:r>
            <w:rPr>
              <w:noProof/>
            </w:rPr>
            <w:drawing>
              <wp:anchor distT="0" distB="0" distL="114300" distR="114300" simplePos="0" relativeHeight="251659776" behindDoc="1" locked="0" layoutInCell="1" allowOverlap="1">
                <wp:simplePos x="0" y="0"/>
                <wp:positionH relativeFrom="column">
                  <wp:posOffset>-9</wp:posOffset>
                </wp:positionH>
                <wp:positionV relativeFrom="paragraph">
                  <wp:posOffset>198045</wp:posOffset>
                </wp:positionV>
                <wp:extent cx="3974592" cy="629412"/>
                <wp:effectExtent l="0" t="0" r="6985" b="0"/>
                <wp:wrapNone/>
                <wp:docPr id="3" name="caritas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4592" cy="629412"/>
                        </a:xfrm>
                        <a:prstGeom prst="rect">
                          <a:avLst/>
                        </a:prstGeom>
                      </pic:spPr>
                    </pic:pic>
                  </a:graphicData>
                </a:graphic>
              </wp:anchor>
            </w:drawing>
          </w:r>
          <w:r w:rsidR="001F2D4C">
            <w:rPr>
              <w:noProof/>
            </w:rPr>
            <mc:AlternateContent>
              <mc:Choice Requires="wps">
                <w:drawing>
                  <wp:anchor distT="0" distB="0" distL="114300" distR="114300" simplePos="0" relativeHeight="251658752" behindDoc="0" locked="1" layoutInCell="1" allowOverlap="1" wp14:anchorId="3BFB857A" wp14:editId="3B3C6A9E">
                    <wp:simplePos x="0" y="0"/>
                    <wp:positionH relativeFrom="margin">
                      <wp:posOffset>0</wp:posOffset>
                    </wp:positionH>
                    <wp:positionV relativeFrom="margin">
                      <wp:posOffset>1231265</wp:posOffset>
                    </wp:positionV>
                    <wp:extent cx="3086100" cy="1294765"/>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9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912" w:rsidRPr="00633CB2" w:rsidRDefault="004D2912" w:rsidP="004D2912">
                                <w:pPr>
                                  <w:pStyle w:val="CVEiBetreff"/>
                                  <w:spacing w:before="1040"/>
                                  <w:rPr>
                                    <w:b/>
                                  </w:rPr>
                                </w:pPr>
                                <w:r>
                                  <w:rPr>
                                    <w:b/>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96.95pt;width:243pt;height:10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g4ewIAAAE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" stroked="f">
                    <v:textbox inset="0,0,0,0">
                      <w:txbxContent>
                        <w:p w:rsidR="004D2912" w:rsidRPr="00633CB2" w:rsidRDefault="004D2912" w:rsidP="004D2912">
                          <w:pPr>
                            <w:pStyle w:val="CVEiBetreff"/>
                            <w:spacing w:before="1040"/>
                            <w:rPr>
                              <w:b/>
                            </w:rPr>
                          </w:pPr>
                          <w:r>
                            <w:rPr>
                              <w:b/>
                            </w:rPr>
                            <w:t>Presseinformation</w:t>
                          </w:r>
                        </w:p>
                      </w:txbxContent>
                    </v:textbox>
                    <w10:wrap anchorx="margin" anchory="margin"/>
                    <w10:anchorlock/>
                  </v:shape>
                </w:pict>
              </mc:Fallback>
            </mc:AlternateContent>
          </w:r>
          <w:r w:rsidR="001F2D4C">
            <w:rPr>
              <w:noProof/>
            </w:rPr>
            <w:drawing>
              <wp:anchor distT="0" distB="0" distL="114935" distR="114935" simplePos="0" relativeHeight="251657728" behindDoc="1" locked="0" layoutInCell="1" allowOverlap="1" wp14:anchorId="17D30C50" wp14:editId="168C1588">
                <wp:simplePos x="0" y="0"/>
                <wp:positionH relativeFrom="column">
                  <wp:posOffset>0</wp:posOffset>
                </wp:positionH>
                <wp:positionV relativeFrom="paragraph">
                  <wp:posOffset>245110</wp:posOffset>
                </wp:positionV>
                <wp:extent cx="3971925" cy="628650"/>
                <wp:effectExtent l="0" t="0" r="9525" b="0"/>
                <wp:wrapNone/>
                <wp:docPr id="48" name="Bild 48" descr="caritas-Schristzug-Logo RG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ritas-Schristzug-Logo RGBx"/>
                        <pic:cNvPicPr>
                          <a:picLocks noChangeAspect="1" noChangeArrowheads="1"/>
                        </pic:cNvPicPr>
                      </pic:nvPicPr>
                      <pic:blipFill>
                        <a:blip r:embed="rId2">
                          <a:lum bright="100000"/>
                          <a:extLst>
                            <a:ext uri="{28A0092B-C50C-407E-A947-70E740481C1C}">
                              <a14:useLocalDpi xmlns:a14="http://schemas.microsoft.com/office/drawing/2010/main" val="0"/>
                            </a:ext>
                          </a:extLst>
                        </a:blip>
                        <a:srcRect/>
                        <a:stretch>
                          <a:fillRect/>
                        </a:stretch>
                      </pic:blipFill>
                      <pic:spPr bwMode="auto">
                        <a:xfrm>
                          <a:off x="0" y="0"/>
                          <a:ext cx="3971925"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3635" w:type="dxa"/>
          <w:tcBorders>
            <w:top w:val="nil"/>
            <w:left w:val="nil"/>
            <w:right w:val="nil"/>
          </w:tcBorders>
          <w:noWrap/>
          <w:tcMar>
            <w:left w:w="0" w:type="dxa"/>
            <w:right w:w="0" w:type="dxa"/>
          </w:tcMar>
          <w:vAlign w:val="bottom"/>
        </w:tcPr>
        <w:p w:rsidR="00B0631C" w:rsidRPr="00A06CAD" w:rsidRDefault="00F42248" w:rsidP="00492FE1">
          <w:pPr>
            <w:pStyle w:val="CVEiKopf03"/>
          </w:pPr>
          <w:bookmarkStart w:id="3" w:name="kopf1"/>
          <w:r>
            <w:t>Caritasverband</w:t>
          </w:r>
          <w:bookmarkEnd w:id="3"/>
        </w:p>
        <w:p w:rsidR="00B0631C" w:rsidRPr="00A06CAD" w:rsidRDefault="00F42248" w:rsidP="00A06CAD">
          <w:pPr>
            <w:pStyle w:val="CVEiKopf03"/>
          </w:pPr>
          <w:bookmarkStart w:id="4" w:name="kopf2"/>
          <w:r>
            <w:t>für die Diözese</w:t>
          </w:r>
          <w:bookmarkEnd w:id="4"/>
        </w:p>
        <w:p w:rsidR="00B0631C" w:rsidRPr="00A06CAD" w:rsidRDefault="00F42248" w:rsidP="00A06CAD">
          <w:pPr>
            <w:pStyle w:val="CVEiKopf03"/>
          </w:pPr>
          <w:bookmarkStart w:id="5" w:name="kopf3"/>
          <w:r>
            <w:t>Eichstätt e.V.</w:t>
          </w:r>
          <w:bookmarkEnd w:id="5"/>
        </w:p>
        <w:p w:rsidR="00B0631C" w:rsidRPr="00FC31A1" w:rsidRDefault="00B0631C" w:rsidP="00DD087E">
          <w:pPr>
            <w:pStyle w:val="CVEiKopf03"/>
            <w:rPr>
              <w:sz w:val="4"/>
              <w:szCs w:val="4"/>
            </w:rPr>
          </w:pPr>
        </w:p>
      </w:tc>
    </w:tr>
    <w:tr w:rsidR="00B0631C" w:rsidRPr="00202269" w:rsidTr="002C66A0">
      <w:trPr>
        <w:cantSplit/>
        <w:trHeight w:val="352"/>
      </w:trPr>
      <w:tc>
        <w:tcPr>
          <w:tcW w:w="6621" w:type="dxa"/>
          <w:tcBorders>
            <w:top w:val="nil"/>
            <w:left w:val="nil"/>
            <w:bottom w:val="nil"/>
            <w:right w:val="nil"/>
          </w:tcBorders>
          <w:tcMar>
            <w:left w:w="0" w:type="dxa"/>
            <w:right w:w="0" w:type="dxa"/>
          </w:tcMar>
        </w:tcPr>
        <w:p w:rsidR="00B0631C" w:rsidRPr="00202269" w:rsidRDefault="00B0631C">
          <w:pPr>
            <w:tabs>
              <w:tab w:val="left" w:pos="6804"/>
            </w:tabs>
            <w:ind w:right="-1134"/>
            <w:rPr>
              <w:rFonts w:cs="Arial"/>
              <w:noProof/>
              <w:color w:val="FFFFFF"/>
              <w:sz w:val="16"/>
              <w:szCs w:val="16"/>
            </w:rPr>
          </w:pPr>
        </w:p>
      </w:tc>
      <w:tc>
        <w:tcPr>
          <w:tcW w:w="3635" w:type="dxa"/>
          <w:tcBorders>
            <w:top w:val="nil"/>
            <w:left w:val="nil"/>
            <w:bottom w:val="nil"/>
            <w:right w:val="nil"/>
          </w:tcBorders>
          <w:noWrap/>
          <w:tcMar>
            <w:left w:w="0" w:type="dxa"/>
            <w:right w:w="0" w:type="dxa"/>
          </w:tcMar>
        </w:tcPr>
        <w:p w:rsidR="00B0631C" w:rsidRPr="00202269" w:rsidRDefault="00B0631C">
          <w:pPr>
            <w:pStyle w:val="CVEiKopf03"/>
            <w:rPr>
              <w:color w:val="FFFFFF"/>
              <w:sz w:val="16"/>
              <w:szCs w:val="16"/>
            </w:rPr>
          </w:pPr>
        </w:p>
      </w:tc>
    </w:tr>
    <w:tr w:rsidR="00B0631C" w:rsidTr="002C66A0">
      <w:trPr>
        <w:cantSplit/>
        <w:trHeight w:hRule="exact" w:val="184"/>
      </w:trPr>
      <w:tc>
        <w:tcPr>
          <w:tcW w:w="6621" w:type="dxa"/>
          <w:vMerge w:val="restart"/>
          <w:tcBorders>
            <w:top w:val="nil"/>
            <w:left w:val="nil"/>
            <w:right w:val="nil"/>
          </w:tcBorders>
          <w:tcMar>
            <w:left w:w="0" w:type="dxa"/>
            <w:right w:w="0" w:type="dxa"/>
          </w:tcMar>
        </w:tcPr>
        <w:p w:rsidR="00B0631C" w:rsidRDefault="00B0631C" w:rsidP="00FE1FD2"/>
        <w:p w:rsidR="00B0631C" w:rsidRPr="003C6259" w:rsidRDefault="00B0631C" w:rsidP="003C6259">
          <w:pPr>
            <w:pStyle w:val="CVEiAdresszeile"/>
          </w:pPr>
          <w:bookmarkStart w:id="6" w:name="absen0"/>
          <w:bookmarkEnd w:id="6"/>
        </w:p>
        <w:p w:rsidR="00B0631C" w:rsidRPr="003C6259" w:rsidRDefault="00F42248" w:rsidP="003C6259">
          <w:pPr>
            <w:pStyle w:val="CVEiAdresszeile"/>
          </w:pPr>
          <w:bookmarkStart w:id="7" w:name="absend"/>
          <w:r>
            <w:t>Caritasverband Eichstätt, Postfach 11 53, 85065 Eichstätt</w:t>
          </w:r>
          <w:bookmarkEnd w:id="7"/>
        </w:p>
        <w:p w:rsidR="00B0631C" w:rsidRDefault="001F2D4C" w:rsidP="00FE1FD2">
          <w:pPr>
            <w:pStyle w:val="CVEiAdresszeile"/>
            <w:rPr>
              <w:sz w:val="22"/>
            </w:rPr>
          </w:pPr>
          <w:r>
            <mc:AlternateContent>
              <mc:Choice Requires="wps">
                <w:drawing>
                  <wp:anchor distT="0" distB="0" distL="114300" distR="114300" simplePos="0" relativeHeight="251656704" behindDoc="0" locked="0" layoutInCell="1" allowOverlap="1" wp14:anchorId="1722CC4A" wp14:editId="2D03EA1B">
                    <wp:simplePos x="0" y="0"/>
                    <wp:positionH relativeFrom="column">
                      <wp:posOffset>3744595</wp:posOffset>
                    </wp:positionH>
                    <wp:positionV relativeFrom="paragraph">
                      <wp:posOffset>1341755</wp:posOffset>
                    </wp:positionV>
                    <wp:extent cx="325755" cy="29781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31C" w:rsidRPr="00F2060E" w:rsidRDefault="00B0631C" w:rsidP="00EF6F4B">
                                <w:pPr>
                                  <w:pStyle w:val="CVEiAdresszeile"/>
                                  <w:rPr>
                                    <w:vanish/>
                                  </w:rPr>
                                </w:pPr>
                                <w:r w:rsidRPr="00F2060E">
                                  <w:rPr>
                                    <w:vanish/>
                                  </w:rPr>
                                  <w:t>Datum</w:t>
                                </w:r>
                              </w:p>
                              <w:p w:rsidR="00B0631C" w:rsidRPr="00F2060E" w:rsidRDefault="00B0631C" w:rsidP="00EF6F4B">
                                <w:pPr>
                                  <w:pStyle w:val="CVEiAdresszeile"/>
                                  <w:rPr>
                                    <w:vanish/>
                                  </w:rPr>
                                </w:pPr>
                                <w:r w:rsidRPr="00F2060E">
                                  <w:rPr>
                                    <w:vanish/>
                                  </w:rPr>
                                  <w:t xml:space="preserve">NICHT </w:t>
                                </w:r>
                                <w:r>
                                  <w:rPr>
                                    <w:vanish/>
                                  </w:rPr>
                                  <w:br/>
                                </w:r>
                                <w:r w:rsidRPr="00F2060E">
                                  <w:rPr>
                                    <w:vanish/>
                                  </w:rPr>
                                  <w:t>löschen!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94.85pt;margin-top:105.65pt;width:25.65pt;height:2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" stroked="f">
                    <v:textbox inset="0,0,0,0">
                      <w:txbxContent>
                        <w:p w:rsidR="00B0631C" w:rsidRPr="00F2060E" w:rsidRDefault="00B0631C" w:rsidP="00EF6F4B">
                          <w:pPr>
                            <w:pStyle w:val="CVEiAdresszeile"/>
                            <w:rPr>
                              <w:vanish/>
                            </w:rPr>
                          </w:pPr>
                          <w:r w:rsidRPr="00F2060E">
                            <w:rPr>
                              <w:vanish/>
                            </w:rPr>
                            <w:t>Datum</w:t>
                          </w:r>
                        </w:p>
                        <w:p w:rsidR="00B0631C" w:rsidRPr="00F2060E" w:rsidRDefault="00B0631C" w:rsidP="00EF6F4B">
                          <w:pPr>
                            <w:pStyle w:val="CVEiAdresszeile"/>
                            <w:rPr>
                              <w:vanish/>
                            </w:rPr>
                          </w:pPr>
                          <w:r w:rsidRPr="00F2060E">
                            <w:rPr>
                              <w:vanish/>
                            </w:rPr>
                            <w:t xml:space="preserve">NICHT </w:t>
                          </w:r>
                          <w:r>
                            <w:rPr>
                              <w:vanish/>
                            </w:rPr>
                            <w:br/>
                          </w:r>
                          <w:r w:rsidRPr="00F2060E">
                            <w:rPr>
                              <w:vanish/>
                            </w:rPr>
                            <w:t>löschen!</w:t>
                          </w:r>
                        </w:p>
                      </w:txbxContent>
                    </v:textbox>
                  </v:shape>
                </w:pict>
              </mc:Fallback>
            </mc:AlternateContent>
          </w:r>
        </w:p>
      </w:tc>
      <w:tc>
        <w:tcPr>
          <w:tcW w:w="3635" w:type="dxa"/>
          <w:tcBorders>
            <w:top w:val="nil"/>
            <w:left w:val="nil"/>
            <w:bottom w:val="nil"/>
            <w:right w:val="nil"/>
          </w:tcBorders>
          <w:noWrap/>
          <w:tcMar>
            <w:left w:w="0" w:type="dxa"/>
            <w:right w:w="0" w:type="dxa"/>
          </w:tcMar>
        </w:tcPr>
        <w:p w:rsidR="00B0631C" w:rsidRDefault="00F42248">
          <w:pPr>
            <w:pStyle w:val="CVEiKopf12"/>
          </w:pPr>
          <w:bookmarkStart w:id="8" w:name="rechts01"/>
          <w:r>
            <w:t>Stabsstelle Öffentlichkeitsarbeit</w:t>
          </w:r>
          <w:bookmarkEnd w:id="8"/>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noProof/>
              <w:sz w:val="16"/>
            </w:rPr>
          </w:pPr>
        </w:p>
      </w:tc>
      <w:tc>
        <w:tcPr>
          <w:tcW w:w="3635" w:type="dxa"/>
          <w:tcBorders>
            <w:top w:val="nil"/>
            <w:left w:val="nil"/>
            <w:bottom w:val="nil"/>
            <w:right w:val="nil"/>
          </w:tcBorders>
          <w:noWrap/>
          <w:tcMar>
            <w:left w:w="0" w:type="dxa"/>
            <w:right w:w="0" w:type="dxa"/>
          </w:tcMar>
        </w:tcPr>
        <w:p w:rsidR="00B0631C" w:rsidRDefault="00B0631C">
          <w:pPr>
            <w:pStyle w:val="CVEiKopf12"/>
          </w:pPr>
          <w:bookmarkStart w:id="9" w:name="rechts02"/>
          <w:bookmarkEnd w:id="9"/>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noProof/>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0" w:name="rechts03"/>
          <w:r>
            <w:t>Residenzplatz 14</w:t>
          </w:r>
          <w:bookmarkEnd w:id="10"/>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1" w:name="rechts04"/>
          <w:r>
            <w:t>85072 Eichstätt</w:t>
          </w:r>
          <w:bookmarkEnd w:id="11"/>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2" w:name="rechts05"/>
          <w:r>
            <w:t>Telefon 0 84 21 / 50 -9 01</w:t>
          </w:r>
          <w:bookmarkEnd w:id="12"/>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3" w:name="rechts06"/>
          <w:r>
            <w:rPr>
              <w:noProof/>
            </w:rPr>
            <w:t>Telefax 0 84 21 / 50 -9 09</w:t>
          </w:r>
          <w:bookmarkEnd w:id="13"/>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4" w:name="rechts07"/>
          <w:r>
            <w:t>www.caritas-eichstaett.de</w:t>
          </w:r>
          <w:bookmarkEnd w:id="14"/>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B0631C">
          <w:pPr>
            <w:pStyle w:val="CVEiKopf315"/>
          </w:pPr>
          <w:bookmarkStart w:id="15" w:name="rechts08"/>
          <w:bookmarkEnd w:id="15"/>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6" w:name="rechts09"/>
          <w:r>
            <w:t>Redaktion:</w:t>
          </w:r>
          <w:bookmarkEnd w:id="16"/>
        </w:p>
      </w:tc>
    </w:tr>
    <w:tr w:rsidR="00B0631C" w:rsidTr="002C66A0">
      <w:trPr>
        <w:cantSplit/>
        <w:trHeight w:hRule="exact" w:val="184"/>
      </w:trPr>
      <w:tc>
        <w:tcPr>
          <w:tcW w:w="6621" w:type="dxa"/>
          <w:vMerge/>
          <w:tcBorders>
            <w:left w:val="nil"/>
            <w:right w:val="nil"/>
          </w:tcBorders>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pPr>
          <w:bookmarkStart w:id="17" w:name="rechts10"/>
          <w:r>
            <w:t>Peter Esser</w:t>
          </w:r>
          <w:bookmarkEnd w:id="17"/>
        </w:p>
      </w:tc>
    </w:tr>
    <w:tr w:rsidR="00B0631C" w:rsidTr="002C66A0">
      <w:trPr>
        <w:cantSplit/>
        <w:trHeight w:hRule="exact" w:val="181"/>
      </w:trPr>
      <w:tc>
        <w:tcPr>
          <w:tcW w:w="6621" w:type="dxa"/>
          <w:vMerge/>
          <w:tcBorders>
            <w:left w:val="nil"/>
            <w:right w:val="nil"/>
          </w:tcBorders>
          <w:tcMar>
            <w:left w:w="0" w:type="dxa"/>
          </w:tcMar>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rPr>
              <w:noProof/>
            </w:rPr>
          </w:pPr>
          <w:bookmarkStart w:id="18" w:name="rechts11"/>
          <w:r>
            <w:rPr>
              <w:noProof/>
            </w:rPr>
            <w:t>Telefon 0 84 21 / 50 -9 64</w:t>
          </w:r>
          <w:bookmarkEnd w:id="18"/>
        </w:p>
      </w:tc>
    </w:tr>
    <w:tr w:rsidR="00B0631C" w:rsidTr="002C66A0">
      <w:trPr>
        <w:cantSplit/>
        <w:trHeight w:hRule="exact" w:val="181"/>
      </w:trPr>
      <w:tc>
        <w:tcPr>
          <w:tcW w:w="6621" w:type="dxa"/>
          <w:vMerge/>
          <w:tcBorders>
            <w:left w:val="nil"/>
            <w:right w:val="nil"/>
          </w:tcBorders>
          <w:tcMar>
            <w:left w:w="0" w:type="dxa"/>
          </w:tcMar>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rPr>
              <w:noProof/>
            </w:rPr>
          </w:pPr>
          <w:bookmarkStart w:id="19" w:name="rechts12"/>
          <w:r>
            <w:rPr>
              <w:noProof/>
            </w:rPr>
            <w:t>Telefax 0 84 21 / 50 -9 69</w:t>
          </w:r>
          <w:bookmarkEnd w:id="19"/>
        </w:p>
      </w:tc>
    </w:tr>
    <w:tr w:rsidR="00B0631C" w:rsidTr="002C66A0">
      <w:trPr>
        <w:cantSplit/>
        <w:trHeight w:hRule="exact" w:val="181"/>
      </w:trPr>
      <w:tc>
        <w:tcPr>
          <w:tcW w:w="6621" w:type="dxa"/>
          <w:vMerge/>
          <w:tcBorders>
            <w:left w:val="nil"/>
            <w:right w:val="nil"/>
          </w:tcBorders>
          <w:tcMar>
            <w:left w:w="0" w:type="dxa"/>
          </w:tcMar>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F42248">
          <w:pPr>
            <w:pStyle w:val="CVEiKopf315"/>
            <w:rPr>
              <w:noProof/>
            </w:rPr>
          </w:pPr>
          <w:bookmarkStart w:id="20" w:name="rechts13"/>
          <w:r>
            <w:rPr>
              <w:noProof/>
            </w:rPr>
            <w:t>peter.esser@caritas-eichstaett.de</w:t>
          </w:r>
          <w:bookmarkEnd w:id="20"/>
        </w:p>
      </w:tc>
    </w:tr>
    <w:tr w:rsidR="00B0631C" w:rsidTr="002C66A0">
      <w:trPr>
        <w:cantSplit/>
        <w:trHeight w:hRule="exact" w:val="181"/>
      </w:trPr>
      <w:tc>
        <w:tcPr>
          <w:tcW w:w="6621" w:type="dxa"/>
          <w:vMerge/>
          <w:tcBorders>
            <w:left w:val="nil"/>
            <w:right w:val="nil"/>
          </w:tcBorders>
          <w:tcMar>
            <w:left w:w="0" w:type="dxa"/>
          </w:tcMar>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B0631C">
          <w:pPr>
            <w:pStyle w:val="CVEiKopf315"/>
            <w:rPr>
              <w:noProof/>
            </w:rPr>
          </w:pPr>
          <w:bookmarkStart w:id="21" w:name="rechts14"/>
          <w:bookmarkEnd w:id="21"/>
        </w:p>
      </w:tc>
    </w:tr>
    <w:tr w:rsidR="00B0631C" w:rsidTr="002C66A0">
      <w:trPr>
        <w:cantSplit/>
        <w:trHeight w:hRule="exact" w:val="737"/>
      </w:trPr>
      <w:tc>
        <w:tcPr>
          <w:tcW w:w="6621" w:type="dxa"/>
          <w:vMerge/>
          <w:tcBorders>
            <w:left w:val="nil"/>
            <w:bottom w:val="nil"/>
            <w:right w:val="nil"/>
          </w:tcBorders>
          <w:tcMar>
            <w:left w:w="0" w:type="dxa"/>
          </w:tcMar>
        </w:tcPr>
        <w:p w:rsidR="00B0631C" w:rsidRDefault="00B0631C">
          <w:pPr>
            <w:tabs>
              <w:tab w:val="left" w:pos="6804"/>
            </w:tabs>
            <w:ind w:right="-1134"/>
            <w:rPr>
              <w:rFonts w:cs="Arial"/>
              <w:sz w:val="16"/>
            </w:rPr>
          </w:pPr>
        </w:p>
      </w:tc>
      <w:tc>
        <w:tcPr>
          <w:tcW w:w="3635" w:type="dxa"/>
          <w:tcBorders>
            <w:top w:val="nil"/>
            <w:left w:val="nil"/>
            <w:bottom w:val="nil"/>
            <w:right w:val="nil"/>
          </w:tcBorders>
          <w:noWrap/>
          <w:tcMar>
            <w:left w:w="0" w:type="dxa"/>
            <w:right w:w="0" w:type="dxa"/>
          </w:tcMar>
        </w:tcPr>
        <w:p w:rsidR="00B0631C" w:rsidRDefault="00B0631C">
          <w:pPr>
            <w:pStyle w:val="CVEiKopf315"/>
            <w:rPr>
              <w:noProof/>
            </w:rPr>
          </w:pPr>
          <w:bookmarkStart w:id="22" w:name="rechts15"/>
          <w:bookmarkEnd w:id="22"/>
        </w:p>
      </w:tc>
    </w:tr>
  </w:tbl>
  <w:p w:rsidR="00B0631C" w:rsidRDefault="00B0631C">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795"/>
    <w:multiLevelType w:val="hybridMultilevel"/>
    <w:tmpl w:val="1AC6717E"/>
    <w:lvl w:ilvl="0" w:tplc="A5C4F7E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0DE7F6C"/>
    <w:multiLevelType w:val="multilevel"/>
    <w:tmpl w:val="A2066E54"/>
    <w:lvl w:ilvl="0">
      <w:numFmt w:val="bullet"/>
      <w:lvlText w:val=""/>
      <w:lvlJc w:val="left"/>
      <w:pPr>
        <w:tabs>
          <w:tab w:val="num" w:pos="284"/>
        </w:tabs>
        <w:ind w:left="284" w:hanging="284"/>
      </w:pPr>
      <w:rPr>
        <w:rFonts w:ascii="Wingdings" w:hAnsi="Wingdings" w:hint="default"/>
        <w:color w:val="FF0000"/>
        <w:sz w:val="22"/>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2">
    <w:nsid w:val="41DE200C"/>
    <w:multiLevelType w:val="singleLevel"/>
    <w:tmpl w:val="DE1C53B8"/>
    <w:lvl w:ilvl="0">
      <w:start w:val="1"/>
      <w:numFmt w:val="bullet"/>
      <w:lvlText w:val=""/>
      <w:lvlJc w:val="left"/>
      <w:pPr>
        <w:tabs>
          <w:tab w:val="num" w:pos="360"/>
        </w:tabs>
        <w:ind w:left="360" w:hanging="360"/>
      </w:pPr>
      <w:rPr>
        <w:rFonts w:ascii="Symbol" w:hAnsi="Symbol" w:hint="default"/>
      </w:rPr>
    </w:lvl>
  </w:abstractNum>
  <w:abstractNum w:abstractNumId="3">
    <w:nsid w:val="46851F4F"/>
    <w:multiLevelType w:val="multilevel"/>
    <w:tmpl w:val="6390EA36"/>
    <w:styleLink w:val="CVEiAufzaehlung"/>
    <w:lvl w:ilvl="0">
      <w:numFmt w:val="bullet"/>
      <w:lvlText w:val=""/>
      <w:lvlJc w:val="left"/>
      <w:pPr>
        <w:tabs>
          <w:tab w:val="num" w:pos="284"/>
        </w:tabs>
        <w:ind w:left="284" w:hanging="284"/>
      </w:pPr>
      <w:rPr>
        <w:rFonts w:ascii="Wingdings" w:hAnsi="Wingdings" w:hint="default"/>
        <w:color w:val="FF0000"/>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4">
    <w:nsid w:val="6E2A2323"/>
    <w:multiLevelType w:val="hybridMultilevel"/>
    <w:tmpl w:val="7FCE6780"/>
    <w:lvl w:ilvl="0" w:tplc="4F08341C">
      <w:start w:val="1"/>
      <w:numFmt w:val="bullet"/>
      <w:lvlText w:val="-"/>
      <w:lvlJc w:val="left"/>
      <w:pPr>
        <w:tabs>
          <w:tab w:val="num" w:pos="510"/>
        </w:tabs>
        <w:ind w:left="510" w:hanging="226"/>
      </w:pPr>
      <w:rPr>
        <w:rFonts w:ascii="Arial" w:hAnsi="Arial"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F974D35"/>
    <w:multiLevelType w:val="multilevel"/>
    <w:tmpl w:val="BCD02A02"/>
    <w:lvl w:ilvl="0">
      <w:start w:val="1"/>
      <w:numFmt w:val="bullet"/>
      <w:pStyle w:val="CVEiAufzaehlung2"/>
      <w:lvlText w:val=""/>
      <w:lvlJc w:val="left"/>
      <w:pPr>
        <w:tabs>
          <w:tab w:val="num" w:pos="284"/>
        </w:tabs>
        <w:ind w:left="284" w:hanging="284"/>
      </w:pPr>
      <w:rPr>
        <w:rFonts w:ascii="Wingdings" w:hAnsi="Wingdings" w:hint="default"/>
        <w:b w:val="0"/>
        <w:i w:val="0"/>
        <w:caps w:val="0"/>
        <w:strike w:val="0"/>
        <w:dstrike w:val="0"/>
        <w:vanish w:val="0"/>
        <w:color w:val="FF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Courier New" w:hAnsi="Courier New"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6">
    <w:nsid w:val="7BF66810"/>
    <w:multiLevelType w:val="multilevel"/>
    <w:tmpl w:val="6390EA36"/>
    <w:numStyleLink w:val="CVEiAufzaehlung"/>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 w:numId="8">
    <w:abstractNumId w:val="3"/>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48"/>
    <w:rsid w:val="00003A1E"/>
    <w:rsid w:val="00003BC4"/>
    <w:rsid w:val="00010283"/>
    <w:rsid w:val="000113A3"/>
    <w:rsid w:val="00016CD1"/>
    <w:rsid w:val="00025D1E"/>
    <w:rsid w:val="0003498D"/>
    <w:rsid w:val="000374B1"/>
    <w:rsid w:val="00037C64"/>
    <w:rsid w:val="0004771C"/>
    <w:rsid w:val="00053E0C"/>
    <w:rsid w:val="00055732"/>
    <w:rsid w:val="00056FC0"/>
    <w:rsid w:val="00071D1E"/>
    <w:rsid w:val="0007203F"/>
    <w:rsid w:val="000726D0"/>
    <w:rsid w:val="000759BA"/>
    <w:rsid w:val="0007605C"/>
    <w:rsid w:val="000878E3"/>
    <w:rsid w:val="000A0375"/>
    <w:rsid w:val="000A1EC2"/>
    <w:rsid w:val="000A3A55"/>
    <w:rsid w:val="000B2D19"/>
    <w:rsid w:val="000B6C22"/>
    <w:rsid w:val="000C1788"/>
    <w:rsid w:val="000C60BF"/>
    <w:rsid w:val="000D0FCB"/>
    <w:rsid w:val="000D1AE3"/>
    <w:rsid w:val="000E58AF"/>
    <w:rsid w:val="00101BA8"/>
    <w:rsid w:val="00106C3C"/>
    <w:rsid w:val="001071A9"/>
    <w:rsid w:val="00110751"/>
    <w:rsid w:val="0011528A"/>
    <w:rsid w:val="00117C5E"/>
    <w:rsid w:val="001247E8"/>
    <w:rsid w:val="00124957"/>
    <w:rsid w:val="00135353"/>
    <w:rsid w:val="00137B25"/>
    <w:rsid w:val="00141508"/>
    <w:rsid w:val="00141E4C"/>
    <w:rsid w:val="00142E93"/>
    <w:rsid w:val="00142ECB"/>
    <w:rsid w:val="001448AF"/>
    <w:rsid w:val="001503FE"/>
    <w:rsid w:val="00160711"/>
    <w:rsid w:val="001738C8"/>
    <w:rsid w:val="00175B41"/>
    <w:rsid w:val="001849AF"/>
    <w:rsid w:val="001904FB"/>
    <w:rsid w:val="0019210E"/>
    <w:rsid w:val="00194A16"/>
    <w:rsid w:val="001A1A1E"/>
    <w:rsid w:val="001A1FA2"/>
    <w:rsid w:val="001A428A"/>
    <w:rsid w:val="001A5131"/>
    <w:rsid w:val="001A519E"/>
    <w:rsid w:val="001D0918"/>
    <w:rsid w:val="001D3CEC"/>
    <w:rsid w:val="001D3E11"/>
    <w:rsid w:val="001E0462"/>
    <w:rsid w:val="001E2173"/>
    <w:rsid w:val="001F2D4C"/>
    <w:rsid w:val="001F2D9E"/>
    <w:rsid w:val="002008B4"/>
    <w:rsid w:val="00202269"/>
    <w:rsid w:val="00205D08"/>
    <w:rsid w:val="0020707A"/>
    <w:rsid w:val="00207D58"/>
    <w:rsid w:val="002137C2"/>
    <w:rsid w:val="002157C3"/>
    <w:rsid w:val="00216262"/>
    <w:rsid w:val="0021646F"/>
    <w:rsid w:val="00222AA5"/>
    <w:rsid w:val="002255F6"/>
    <w:rsid w:val="00230DE6"/>
    <w:rsid w:val="00235801"/>
    <w:rsid w:val="00236925"/>
    <w:rsid w:val="00236A87"/>
    <w:rsid w:val="00241441"/>
    <w:rsid w:val="00244E72"/>
    <w:rsid w:val="0024659B"/>
    <w:rsid w:val="0025220E"/>
    <w:rsid w:val="002538C9"/>
    <w:rsid w:val="002609D4"/>
    <w:rsid w:val="00271272"/>
    <w:rsid w:val="00276A96"/>
    <w:rsid w:val="002839AC"/>
    <w:rsid w:val="002921E1"/>
    <w:rsid w:val="0029262E"/>
    <w:rsid w:val="002945CE"/>
    <w:rsid w:val="002A2351"/>
    <w:rsid w:val="002A4192"/>
    <w:rsid w:val="002A45D5"/>
    <w:rsid w:val="002A4FFD"/>
    <w:rsid w:val="002B1EB5"/>
    <w:rsid w:val="002B25F1"/>
    <w:rsid w:val="002C28F6"/>
    <w:rsid w:val="002C29F9"/>
    <w:rsid w:val="002C66A0"/>
    <w:rsid w:val="002D6CAC"/>
    <w:rsid w:val="002D7CA2"/>
    <w:rsid w:val="002E24BB"/>
    <w:rsid w:val="002F137C"/>
    <w:rsid w:val="00300879"/>
    <w:rsid w:val="00301E6A"/>
    <w:rsid w:val="00314265"/>
    <w:rsid w:val="003221DC"/>
    <w:rsid w:val="003260C3"/>
    <w:rsid w:val="00340D1D"/>
    <w:rsid w:val="00346746"/>
    <w:rsid w:val="00346F8D"/>
    <w:rsid w:val="00350F33"/>
    <w:rsid w:val="003549E9"/>
    <w:rsid w:val="003603F3"/>
    <w:rsid w:val="003606D8"/>
    <w:rsid w:val="0037151F"/>
    <w:rsid w:val="00371849"/>
    <w:rsid w:val="00372C9A"/>
    <w:rsid w:val="00381B89"/>
    <w:rsid w:val="00387F42"/>
    <w:rsid w:val="00391C9E"/>
    <w:rsid w:val="003969B4"/>
    <w:rsid w:val="00397173"/>
    <w:rsid w:val="003A0147"/>
    <w:rsid w:val="003A6311"/>
    <w:rsid w:val="003A6849"/>
    <w:rsid w:val="003B06FC"/>
    <w:rsid w:val="003B3174"/>
    <w:rsid w:val="003B4E8D"/>
    <w:rsid w:val="003B7D24"/>
    <w:rsid w:val="003C6095"/>
    <w:rsid w:val="003C6259"/>
    <w:rsid w:val="003C6B3F"/>
    <w:rsid w:val="003D2034"/>
    <w:rsid w:val="003D2D96"/>
    <w:rsid w:val="003D4A62"/>
    <w:rsid w:val="003E71A6"/>
    <w:rsid w:val="003F05E8"/>
    <w:rsid w:val="003F08F5"/>
    <w:rsid w:val="003F1562"/>
    <w:rsid w:val="003F61B7"/>
    <w:rsid w:val="003F6851"/>
    <w:rsid w:val="00400B10"/>
    <w:rsid w:val="00406729"/>
    <w:rsid w:val="00410093"/>
    <w:rsid w:val="00415394"/>
    <w:rsid w:val="00420AFC"/>
    <w:rsid w:val="00421779"/>
    <w:rsid w:val="00423684"/>
    <w:rsid w:val="00424C6B"/>
    <w:rsid w:val="00425AE2"/>
    <w:rsid w:val="00427AC3"/>
    <w:rsid w:val="004431F1"/>
    <w:rsid w:val="004431F7"/>
    <w:rsid w:val="0044383E"/>
    <w:rsid w:val="004474AA"/>
    <w:rsid w:val="00462BDF"/>
    <w:rsid w:val="00464C16"/>
    <w:rsid w:val="004661F8"/>
    <w:rsid w:val="00467D1E"/>
    <w:rsid w:val="004717E0"/>
    <w:rsid w:val="00492FE1"/>
    <w:rsid w:val="004A0992"/>
    <w:rsid w:val="004A7554"/>
    <w:rsid w:val="004A7806"/>
    <w:rsid w:val="004B2B50"/>
    <w:rsid w:val="004B382C"/>
    <w:rsid w:val="004B59C0"/>
    <w:rsid w:val="004C0615"/>
    <w:rsid w:val="004C2C6F"/>
    <w:rsid w:val="004C6CD8"/>
    <w:rsid w:val="004D2912"/>
    <w:rsid w:val="004D362F"/>
    <w:rsid w:val="004D46F5"/>
    <w:rsid w:val="004E109A"/>
    <w:rsid w:val="004E75EB"/>
    <w:rsid w:val="004F2F56"/>
    <w:rsid w:val="004F7C35"/>
    <w:rsid w:val="00506FA5"/>
    <w:rsid w:val="00525E22"/>
    <w:rsid w:val="005261F1"/>
    <w:rsid w:val="00531AB3"/>
    <w:rsid w:val="00535F25"/>
    <w:rsid w:val="00550FD0"/>
    <w:rsid w:val="00554609"/>
    <w:rsid w:val="0056634E"/>
    <w:rsid w:val="00566950"/>
    <w:rsid w:val="005716BD"/>
    <w:rsid w:val="00575BC1"/>
    <w:rsid w:val="005814EF"/>
    <w:rsid w:val="00590579"/>
    <w:rsid w:val="005905C1"/>
    <w:rsid w:val="00595C9D"/>
    <w:rsid w:val="005A07E1"/>
    <w:rsid w:val="005A298A"/>
    <w:rsid w:val="005A43FD"/>
    <w:rsid w:val="005C25BD"/>
    <w:rsid w:val="005C6B5B"/>
    <w:rsid w:val="005D27A1"/>
    <w:rsid w:val="005E0F51"/>
    <w:rsid w:val="005F11F5"/>
    <w:rsid w:val="0060257E"/>
    <w:rsid w:val="00602AEA"/>
    <w:rsid w:val="006170B3"/>
    <w:rsid w:val="006177D3"/>
    <w:rsid w:val="00625281"/>
    <w:rsid w:val="00633BE4"/>
    <w:rsid w:val="00636787"/>
    <w:rsid w:val="006404BB"/>
    <w:rsid w:val="0064404F"/>
    <w:rsid w:val="00645C89"/>
    <w:rsid w:val="006539A7"/>
    <w:rsid w:val="0067456E"/>
    <w:rsid w:val="00677D3B"/>
    <w:rsid w:val="0068233B"/>
    <w:rsid w:val="00682A37"/>
    <w:rsid w:val="00683FC9"/>
    <w:rsid w:val="00685604"/>
    <w:rsid w:val="006978E3"/>
    <w:rsid w:val="006A4BB2"/>
    <w:rsid w:val="006A70A4"/>
    <w:rsid w:val="006B2BA3"/>
    <w:rsid w:val="006B3E83"/>
    <w:rsid w:val="006B404C"/>
    <w:rsid w:val="006B7054"/>
    <w:rsid w:val="006D2B0B"/>
    <w:rsid w:val="006F0F32"/>
    <w:rsid w:val="006F3E8D"/>
    <w:rsid w:val="006F75EB"/>
    <w:rsid w:val="00703B2E"/>
    <w:rsid w:val="00703F05"/>
    <w:rsid w:val="007045CD"/>
    <w:rsid w:val="0070677B"/>
    <w:rsid w:val="00710B2F"/>
    <w:rsid w:val="00725BD3"/>
    <w:rsid w:val="00733D85"/>
    <w:rsid w:val="007358A9"/>
    <w:rsid w:val="0073673F"/>
    <w:rsid w:val="0073738A"/>
    <w:rsid w:val="00747D86"/>
    <w:rsid w:val="007618F7"/>
    <w:rsid w:val="00761919"/>
    <w:rsid w:val="00761A50"/>
    <w:rsid w:val="00763CCB"/>
    <w:rsid w:val="0077541A"/>
    <w:rsid w:val="00780B20"/>
    <w:rsid w:val="007827C5"/>
    <w:rsid w:val="00784078"/>
    <w:rsid w:val="00785295"/>
    <w:rsid w:val="00787D05"/>
    <w:rsid w:val="0079064F"/>
    <w:rsid w:val="00792AE4"/>
    <w:rsid w:val="00793B67"/>
    <w:rsid w:val="00797697"/>
    <w:rsid w:val="007A5BFD"/>
    <w:rsid w:val="007B452B"/>
    <w:rsid w:val="007B572F"/>
    <w:rsid w:val="007C55CE"/>
    <w:rsid w:val="007C68F2"/>
    <w:rsid w:val="007C6D60"/>
    <w:rsid w:val="007E75F0"/>
    <w:rsid w:val="007F3F8E"/>
    <w:rsid w:val="007F48FF"/>
    <w:rsid w:val="007F6553"/>
    <w:rsid w:val="0080445E"/>
    <w:rsid w:val="00805C00"/>
    <w:rsid w:val="00810F86"/>
    <w:rsid w:val="008140C5"/>
    <w:rsid w:val="00816B40"/>
    <w:rsid w:val="0082308F"/>
    <w:rsid w:val="008311FF"/>
    <w:rsid w:val="00832208"/>
    <w:rsid w:val="00846290"/>
    <w:rsid w:val="00847499"/>
    <w:rsid w:val="00852E37"/>
    <w:rsid w:val="00854804"/>
    <w:rsid w:val="00856CD5"/>
    <w:rsid w:val="00857F24"/>
    <w:rsid w:val="00873895"/>
    <w:rsid w:val="0088003E"/>
    <w:rsid w:val="008900A6"/>
    <w:rsid w:val="00896F08"/>
    <w:rsid w:val="008B221F"/>
    <w:rsid w:val="008B391D"/>
    <w:rsid w:val="008B3CD0"/>
    <w:rsid w:val="008B5EC3"/>
    <w:rsid w:val="008B6AB1"/>
    <w:rsid w:val="008B7DC6"/>
    <w:rsid w:val="008C2B85"/>
    <w:rsid w:val="008C49E9"/>
    <w:rsid w:val="008C6723"/>
    <w:rsid w:val="008D1423"/>
    <w:rsid w:val="008D664A"/>
    <w:rsid w:val="008F297C"/>
    <w:rsid w:val="008F3167"/>
    <w:rsid w:val="008F4D32"/>
    <w:rsid w:val="0090232E"/>
    <w:rsid w:val="00905ABA"/>
    <w:rsid w:val="00906A93"/>
    <w:rsid w:val="009108E6"/>
    <w:rsid w:val="00910A76"/>
    <w:rsid w:val="00913728"/>
    <w:rsid w:val="00913898"/>
    <w:rsid w:val="00917611"/>
    <w:rsid w:val="00921284"/>
    <w:rsid w:val="00924470"/>
    <w:rsid w:val="0093156D"/>
    <w:rsid w:val="00933011"/>
    <w:rsid w:val="00934537"/>
    <w:rsid w:val="009439D4"/>
    <w:rsid w:val="00945548"/>
    <w:rsid w:val="00950F7F"/>
    <w:rsid w:val="0095235B"/>
    <w:rsid w:val="00957BB1"/>
    <w:rsid w:val="00967562"/>
    <w:rsid w:val="00970EA8"/>
    <w:rsid w:val="00972E4B"/>
    <w:rsid w:val="00973D15"/>
    <w:rsid w:val="009742F2"/>
    <w:rsid w:val="00974A4C"/>
    <w:rsid w:val="00974AC4"/>
    <w:rsid w:val="00974BC7"/>
    <w:rsid w:val="0097718C"/>
    <w:rsid w:val="00984165"/>
    <w:rsid w:val="00986977"/>
    <w:rsid w:val="009900F2"/>
    <w:rsid w:val="00990578"/>
    <w:rsid w:val="00990673"/>
    <w:rsid w:val="00993294"/>
    <w:rsid w:val="009954F0"/>
    <w:rsid w:val="0099730E"/>
    <w:rsid w:val="009A3A78"/>
    <w:rsid w:val="009A4118"/>
    <w:rsid w:val="009A772E"/>
    <w:rsid w:val="009B1593"/>
    <w:rsid w:val="009B325F"/>
    <w:rsid w:val="009B3F90"/>
    <w:rsid w:val="009C1E3D"/>
    <w:rsid w:val="009C35BF"/>
    <w:rsid w:val="009C79CC"/>
    <w:rsid w:val="009E0365"/>
    <w:rsid w:val="009E1C76"/>
    <w:rsid w:val="009E4DC3"/>
    <w:rsid w:val="009E5AD2"/>
    <w:rsid w:val="009E5FC2"/>
    <w:rsid w:val="009E71B2"/>
    <w:rsid w:val="009F1332"/>
    <w:rsid w:val="009F7667"/>
    <w:rsid w:val="00A01209"/>
    <w:rsid w:val="00A02290"/>
    <w:rsid w:val="00A029F6"/>
    <w:rsid w:val="00A0341C"/>
    <w:rsid w:val="00A04344"/>
    <w:rsid w:val="00A04716"/>
    <w:rsid w:val="00A06799"/>
    <w:rsid w:val="00A06CAD"/>
    <w:rsid w:val="00A07249"/>
    <w:rsid w:val="00A13BC5"/>
    <w:rsid w:val="00A15091"/>
    <w:rsid w:val="00A1782A"/>
    <w:rsid w:val="00A179A3"/>
    <w:rsid w:val="00A215DD"/>
    <w:rsid w:val="00A279A6"/>
    <w:rsid w:val="00A3108C"/>
    <w:rsid w:val="00A32ADB"/>
    <w:rsid w:val="00A35F82"/>
    <w:rsid w:val="00A40AF6"/>
    <w:rsid w:val="00A4214B"/>
    <w:rsid w:val="00A42301"/>
    <w:rsid w:val="00A42E19"/>
    <w:rsid w:val="00A43223"/>
    <w:rsid w:val="00A45687"/>
    <w:rsid w:val="00A458C1"/>
    <w:rsid w:val="00A51AAD"/>
    <w:rsid w:val="00A56166"/>
    <w:rsid w:val="00A644E7"/>
    <w:rsid w:val="00A7094B"/>
    <w:rsid w:val="00A73D9F"/>
    <w:rsid w:val="00A80047"/>
    <w:rsid w:val="00A87875"/>
    <w:rsid w:val="00A9476C"/>
    <w:rsid w:val="00A952FD"/>
    <w:rsid w:val="00A957F0"/>
    <w:rsid w:val="00A96F38"/>
    <w:rsid w:val="00AA247C"/>
    <w:rsid w:val="00AA74F3"/>
    <w:rsid w:val="00AC5D0A"/>
    <w:rsid w:val="00AD0988"/>
    <w:rsid w:val="00AD110E"/>
    <w:rsid w:val="00AD4992"/>
    <w:rsid w:val="00AD7A78"/>
    <w:rsid w:val="00AE3518"/>
    <w:rsid w:val="00AE3806"/>
    <w:rsid w:val="00AF1351"/>
    <w:rsid w:val="00AF1880"/>
    <w:rsid w:val="00AF402D"/>
    <w:rsid w:val="00AF4B90"/>
    <w:rsid w:val="00B00364"/>
    <w:rsid w:val="00B014D1"/>
    <w:rsid w:val="00B0296B"/>
    <w:rsid w:val="00B03E57"/>
    <w:rsid w:val="00B04A82"/>
    <w:rsid w:val="00B0631C"/>
    <w:rsid w:val="00B14E6D"/>
    <w:rsid w:val="00B1752B"/>
    <w:rsid w:val="00B2131C"/>
    <w:rsid w:val="00B41429"/>
    <w:rsid w:val="00B50735"/>
    <w:rsid w:val="00B53F67"/>
    <w:rsid w:val="00B726F6"/>
    <w:rsid w:val="00B734A7"/>
    <w:rsid w:val="00B73687"/>
    <w:rsid w:val="00B74592"/>
    <w:rsid w:val="00B811AC"/>
    <w:rsid w:val="00B90395"/>
    <w:rsid w:val="00B927A2"/>
    <w:rsid w:val="00B97E9A"/>
    <w:rsid w:val="00BA1ABC"/>
    <w:rsid w:val="00BA277D"/>
    <w:rsid w:val="00BB71A1"/>
    <w:rsid w:val="00BB7CB4"/>
    <w:rsid w:val="00BC1465"/>
    <w:rsid w:val="00BC2520"/>
    <w:rsid w:val="00BC37B9"/>
    <w:rsid w:val="00BC5740"/>
    <w:rsid w:val="00BE0981"/>
    <w:rsid w:val="00BE4F96"/>
    <w:rsid w:val="00BE718D"/>
    <w:rsid w:val="00BF36DC"/>
    <w:rsid w:val="00BF6204"/>
    <w:rsid w:val="00BF6B9E"/>
    <w:rsid w:val="00C017DE"/>
    <w:rsid w:val="00C14C9F"/>
    <w:rsid w:val="00C17407"/>
    <w:rsid w:val="00C254D3"/>
    <w:rsid w:val="00C25C8D"/>
    <w:rsid w:val="00C27D97"/>
    <w:rsid w:val="00C342CA"/>
    <w:rsid w:val="00C348F5"/>
    <w:rsid w:val="00C4048A"/>
    <w:rsid w:val="00C437B3"/>
    <w:rsid w:val="00C44458"/>
    <w:rsid w:val="00C703E6"/>
    <w:rsid w:val="00C75F3C"/>
    <w:rsid w:val="00C77D58"/>
    <w:rsid w:val="00C80505"/>
    <w:rsid w:val="00C82232"/>
    <w:rsid w:val="00C84945"/>
    <w:rsid w:val="00C8494E"/>
    <w:rsid w:val="00C86A16"/>
    <w:rsid w:val="00CB0A1A"/>
    <w:rsid w:val="00CB1659"/>
    <w:rsid w:val="00CC5283"/>
    <w:rsid w:val="00CD180B"/>
    <w:rsid w:val="00CD2C59"/>
    <w:rsid w:val="00CD6294"/>
    <w:rsid w:val="00CD6FBE"/>
    <w:rsid w:val="00CF10BC"/>
    <w:rsid w:val="00CF1FE5"/>
    <w:rsid w:val="00CF6761"/>
    <w:rsid w:val="00D14E0E"/>
    <w:rsid w:val="00D21A00"/>
    <w:rsid w:val="00D24509"/>
    <w:rsid w:val="00D26433"/>
    <w:rsid w:val="00D35DCC"/>
    <w:rsid w:val="00D35E9B"/>
    <w:rsid w:val="00D42CED"/>
    <w:rsid w:val="00D54BDD"/>
    <w:rsid w:val="00D558B8"/>
    <w:rsid w:val="00D5711C"/>
    <w:rsid w:val="00D62C79"/>
    <w:rsid w:val="00D909C7"/>
    <w:rsid w:val="00D94723"/>
    <w:rsid w:val="00DA0D14"/>
    <w:rsid w:val="00DA1388"/>
    <w:rsid w:val="00DA24F5"/>
    <w:rsid w:val="00DB1583"/>
    <w:rsid w:val="00DC1B06"/>
    <w:rsid w:val="00DC4F47"/>
    <w:rsid w:val="00DC514B"/>
    <w:rsid w:val="00DC7268"/>
    <w:rsid w:val="00DD087E"/>
    <w:rsid w:val="00DD5666"/>
    <w:rsid w:val="00DE1FE8"/>
    <w:rsid w:val="00DF18E9"/>
    <w:rsid w:val="00DF7125"/>
    <w:rsid w:val="00E05182"/>
    <w:rsid w:val="00E0591F"/>
    <w:rsid w:val="00E10476"/>
    <w:rsid w:val="00E12A10"/>
    <w:rsid w:val="00E132E3"/>
    <w:rsid w:val="00E13C3C"/>
    <w:rsid w:val="00E152FE"/>
    <w:rsid w:val="00E169FC"/>
    <w:rsid w:val="00E17B9B"/>
    <w:rsid w:val="00E21DEF"/>
    <w:rsid w:val="00E22F84"/>
    <w:rsid w:val="00E33E1E"/>
    <w:rsid w:val="00E43ECA"/>
    <w:rsid w:val="00E467A2"/>
    <w:rsid w:val="00E52BC1"/>
    <w:rsid w:val="00E6200F"/>
    <w:rsid w:val="00E66290"/>
    <w:rsid w:val="00E66F89"/>
    <w:rsid w:val="00E7138D"/>
    <w:rsid w:val="00E77127"/>
    <w:rsid w:val="00E818BB"/>
    <w:rsid w:val="00E844BA"/>
    <w:rsid w:val="00E84AC0"/>
    <w:rsid w:val="00E87884"/>
    <w:rsid w:val="00EA0286"/>
    <w:rsid w:val="00EA1D18"/>
    <w:rsid w:val="00EA54E9"/>
    <w:rsid w:val="00EA6542"/>
    <w:rsid w:val="00EA6D78"/>
    <w:rsid w:val="00EB12E0"/>
    <w:rsid w:val="00EB352E"/>
    <w:rsid w:val="00EC216F"/>
    <w:rsid w:val="00EF40A3"/>
    <w:rsid w:val="00EF6F4B"/>
    <w:rsid w:val="00F015CB"/>
    <w:rsid w:val="00F035BE"/>
    <w:rsid w:val="00F14BF0"/>
    <w:rsid w:val="00F1738A"/>
    <w:rsid w:val="00F176E2"/>
    <w:rsid w:val="00F2060E"/>
    <w:rsid w:val="00F30E5E"/>
    <w:rsid w:val="00F356F4"/>
    <w:rsid w:val="00F35D9C"/>
    <w:rsid w:val="00F42248"/>
    <w:rsid w:val="00F43CD9"/>
    <w:rsid w:val="00F445D5"/>
    <w:rsid w:val="00F51890"/>
    <w:rsid w:val="00F51DE7"/>
    <w:rsid w:val="00F61A6D"/>
    <w:rsid w:val="00F62274"/>
    <w:rsid w:val="00F63FAB"/>
    <w:rsid w:val="00F64FEE"/>
    <w:rsid w:val="00F6542E"/>
    <w:rsid w:val="00F67D1E"/>
    <w:rsid w:val="00F73665"/>
    <w:rsid w:val="00F831C6"/>
    <w:rsid w:val="00F86A08"/>
    <w:rsid w:val="00F877C7"/>
    <w:rsid w:val="00F915CA"/>
    <w:rsid w:val="00FA7E42"/>
    <w:rsid w:val="00FB0762"/>
    <w:rsid w:val="00FC00AA"/>
    <w:rsid w:val="00FC31A1"/>
    <w:rsid w:val="00FD149E"/>
    <w:rsid w:val="00FD3CA9"/>
    <w:rsid w:val="00FD4058"/>
    <w:rsid w:val="00FD5D13"/>
    <w:rsid w:val="00FD7EA1"/>
    <w:rsid w:val="00FE0D3A"/>
    <w:rsid w:val="00FE1FD2"/>
    <w:rsid w:val="00FE69E5"/>
    <w:rsid w:val="00FF3111"/>
    <w:rsid w:val="00FF6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B10"/>
    <w:rPr>
      <w:rFonts w:ascii="Arial" w:hAnsi="Arial"/>
      <w:sz w:val="22"/>
    </w:rPr>
  </w:style>
  <w:style w:type="paragraph" w:styleId="berschrift1">
    <w:name w:val="heading 1"/>
    <w:basedOn w:val="Standard"/>
    <w:next w:val="Standard"/>
    <w:qFormat/>
    <w:rsid w:val="00400B10"/>
    <w:pPr>
      <w:keepNext/>
      <w:spacing w:before="240" w:after="60"/>
      <w:outlineLvl w:val="0"/>
    </w:pPr>
    <w:rPr>
      <w:b/>
      <w:kern w:val="28"/>
      <w:sz w:val="28"/>
    </w:rPr>
  </w:style>
  <w:style w:type="paragraph" w:styleId="berschrift2">
    <w:name w:val="heading 2"/>
    <w:basedOn w:val="Standard"/>
    <w:next w:val="Standard"/>
    <w:qFormat/>
    <w:rsid w:val="00400B10"/>
    <w:pPr>
      <w:keepNext/>
      <w:spacing w:before="240" w:after="60"/>
      <w:outlineLvl w:val="1"/>
    </w:pPr>
    <w:rPr>
      <w:b/>
      <w:sz w:val="24"/>
    </w:rPr>
  </w:style>
  <w:style w:type="paragraph" w:styleId="berschrift3">
    <w:name w:val="heading 3"/>
    <w:basedOn w:val="Standard"/>
    <w:next w:val="Standard"/>
    <w:qFormat/>
    <w:rsid w:val="00400B10"/>
    <w:pPr>
      <w:keepNext/>
      <w:tabs>
        <w:tab w:val="left" w:pos="6804"/>
      </w:tabs>
      <w:ind w:right="-1134"/>
      <w:outlineLvl w:val="2"/>
    </w:pPr>
    <w:rPr>
      <w:rFonts w:cs="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3311" w:h="1871" w:hSpace="142" w:wrap="around" w:vAnchor="page" w:hAnchor="margin" w:x="6975" w:y="3318" w:anchorLock="1"/>
      <w:pBdr>
        <w:top w:val="single" w:sz="6" w:space="7" w:color="FFFFFF"/>
        <w:left w:val="single" w:sz="6" w:space="7" w:color="FFFFFF"/>
        <w:bottom w:val="single" w:sz="6" w:space="7" w:color="FFFFFF"/>
        <w:right w:val="single" w:sz="6" w:space="7" w:color="FFFFFF"/>
      </w:pBdr>
      <w:shd w:val="solid" w:color="FFFFFF" w:fill="FFFFFF"/>
      <w:spacing w:line="184" w:lineRule="exact"/>
    </w:pPr>
    <w:rPr>
      <w:rFonts w:cs="Arial"/>
      <w:b/>
      <w:bCs/>
      <w:sz w:val="14"/>
    </w:rPr>
  </w:style>
  <w:style w:type="paragraph" w:styleId="Sprechblasentext">
    <w:name w:val="Balloon Text"/>
    <w:basedOn w:val="Standard"/>
    <w:semiHidden/>
    <w:rPr>
      <w:rFonts w:ascii="Tahoma" w:hAnsi="Tahoma" w:cs="Tahoma"/>
      <w:sz w:val="16"/>
      <w:szCs w:val="16"/>
    </w:rPr>
  </w:style>
  <w:style w:type="paragraph" w:customStyle="1" w:styleId="CVEiDatum">
    <w:name w:val="CVEiDatum"/>
    <w:basedOn w:val="Standard"/>
    <w:link w:val="CVEiDatumZchnZchn"/>
    <w:pPr>
      <w:tabs>
        <w:tab w:val="left" w:pos="6804"/>
      </w:tabs>
      <w:ind w:right="-1134"/>
    </w:pPr>
    <w:rPr>
      <w:rFonts w:cs="Arial"/>
      <w:sz w:val="16"/>
    </w:rPr>
  </w:style>
  <w:style w:type="character" w:customStyle="1" w:styleId="CVEiDatumZchnZchn">
    <w:name w:val="CVEiDatum Zchn Zchn"/>
    <w:link w:val="CVEiDatum"/>
    <w:rsid w:val="00A04716"/>
    <w:rPr>
      <w:rFonts w:ascii="Arial" w:hAnsi="Arial" w:cs="Arial"/>
      <w:sz w:val="16"/>
      <w:lang w:val="de-DE" w:eastAsia="de-DE" w:bidi="ar-SA"/>
    </w:rPr>
  </w:style>
  <w:style w:type="paragraph" w:customStyle="1" w:styleId="CVEiAdressfeld">
    <w:name w:val="CVEiAdressfeld"/>
    <w:basedOn w:val="Standard"/>
    <w:rsid w:val="00BF6204"/>
    <w:pPr>
      <w:tabs>
        <w:tab w:val="left" w:pos="1701"/>
        <w:tab w:val="left" w:pos="6831"/>
      </w:tabs>
    </w:pPr>
  </w:style>
  <w:style w:type="paragraph" w:customStyle="1" w:styleId="CVEiKopf03">
    <w:name w:val="CVEiKopf_0_3"/>
    <w:rsid w:val="00A06CAD"/>
    <w:rPr>
      <w:rFonts w:ascii="Arial" w:hAnsi="Arial" w:cs="Arial"/>
      <w:noProof/>
      <w:sz w:val="28"/>
    </w:rPr>
  </w:style>
  <w:style w:type="paragraph" w:customStyle="1" w:styleId="CVEiAdresszeile">
    <w:name w:val="CVEiAdresszeile"/>
    <w:rsid w:val="00A04716"/>
    <w:pPr>
      <w:tabs>
        <w:tab w:val="left" w:pos="6804"/>
      </w:tabs>
      <w:ind w:right="-1134"/>
    </w:pPr>
    <w:rPr>
      <w:rFonts w:ascii="Arial" w:hAnsi="Arial" w:cs="Arial"/>
      <w:noProof/>
      <w:sz w:val="14"/>
    </w:rPr>
  </w:style>
  <w:style w:type="paragraph" w:customStyle="1" w:styleId="CVEiKopf12">
    <w:name w:val="CVEiKopf_1_2"/>
    <w:rsid w:val="008D664A"/>
    <w:rPr>
      <w:rFonts w:ascii="Arial" w:hAnsi="Arial"/>
      <w:b/>
      <w:sz w:val="16"/>
    </w:rPr>
  </w:style>
  <w:style w:type="paragraph" w:customStyle="1" w:styleId="CVEiKopf315">
    <w:name w:val="CVEiKopf_3_15"/>
    <w:rsid w:val="008D664A"/>
    <w:pPr>
      <w:tabs>
        <w:tab w:val="left" w:pos="6804"/>
      </w:tabs>
      <w:ind w:right="-1134"/>
    </w:pPr>
    <w:rPr>
      <w:rFonts w:ascii="Arial" w:hAnsi="Arial" w:cs="Arial"/>
      <w:sz w:val="16"/>
    </w:rPr>
  </w:style>
  <w:style w:type="paragraph" w:customStyle="1" w:styleId="CVEiFussS2ff1">
    <w:name w:val="CVEiFussS2ff_1"/>
    <w:basedOn w:val="Standard"/>
    <w:rsid w:val="00BF6204"/>
    <w:pPr>
      <w:tabs>
        <w:tab w:val="left" w:pos="567"/>
      </w:tabs>
      <w:spacing w:line="240" w:lineRule="exact"/>
      <w:ind w:left="-794" w:right="-595"/>
    </w:pPr>
    <w:rPr>
      <w:rFonts w:cs="Arial"/>
      <w:sz w:val="16"/>
    </w:rPr>
  </w:style>
  <w:style w:type="paragraph" w:customStyle="1" w:styleId="CVEiFussS2ff23">
    <w:name w:val="CVEiFussS2ff_2_3"/>
    <w:basedOn w:val="Standard"/>
    <w:rsid w:val="00BF6204"/>
    <w:pPr>
      <w:tabs>
        <w:tab w:val="left" w:pos="-142"/>
      </w:tabs>
      <w:spacing w:line="240" w:lineRule="exact"/>
      <w:ind w:left="-794" w:right="-595"/>
    </w:pPr>
    <w:rPr>
      <w:rFonts w:cs="Arial"/>
      <w:sz w:val="16"/>
    </w:rPr>
  </w:style>
  <w:style w:type="paragraph" w:styleId="Kopfzeile">
    <w:name w:val="header"/>
    <w:basedOn w:val="Standard"/>
    <w:rsid w:val="009B1593"/>
    <w:pPr>
      <w:tabs>
        <w:tab w:val="center" w:pos="4536"/>
        <w:tab w:val="right" w:pos="9072"/>
      </w:tabs>
    </w:pPr>
  </w:style>
  <w:style w:type="paragraph" w:styleId="Fuzeile">
    <w:name w:val="footer"/>
    <w:basedOn w:val="Standard"/>
    <w:rsid w:val="009B1593"/>
    <w:pPr>
      <w:tabs>
        <w:tab w:val="center" w:pos="4536"/>
        <w:tab w:val="right" w:pos="9072"/>
      </w:tabs>
    </w:pPr>
  </w:style>
  <w:style w:type="paragraph" w:customStyle="1" w:styleId="CVEiDatumEingabe11">
    <w:name w:val="CVEiDatumEingabe11"/>
    <w:link w:val="CVEiDatumEingabe11ZchnZchn"/>
    <w:rsid w:val="00C77D58"/>
    <w:rPr>
      <w:rFonts w:ascii="Arial" w:hAnsi="Arial" w:cs="Arial"/>
      <w:sz w:val="22"/>
    </w:rPr>
  </w:style>
  <w:style w:type="character" w:customStyle="1" w:styleId="CVEiDatumEingabe11ZchnZchn">
    <w:name w:val="CVEiDatumEingabe11 Zchn Zchn"/>
    <w:link w:val="CVEiDatumEingabe11"/>
    <w:rsid w:val="00C77D58"/>
    <w:rPr>
      <w:rFonts w:ascii="Arial" w:hAnsi="Arial" w:cs="Arial"/>
      <w:sz w:val="22"/>
      <w:lang w:val="de-DE" w:eastAsia="de-DE" w:bidi="ar-SA"/>
    </w:rPr>
  </w:style>
  <w:style w:type="paragraph" w:customStyle="1" w:styleId="CVEiFuss">
    <w:name w:val="CVEiFuss"/>
    <w:rsid w:val="00EC216F"/>
    <w:pPr>
      <w:tabs>
        <w:tab w:val="left" w:pos="6804"/>
      </w:tabs>
    </w:pPr>
    <w:rPr>
      <w:rFonts w:ascii="Arial" w:hAnsi="Arial"/>
      <w:sz w:val="16"/>
    </w:rPr>
  </w:style>
  <w:style w:type="character" w:styleId="Kommentarzeichen">
    <w:name w:val="annotation reference"/>
    <w:semiHidden/>
    <w:rsid w:val="00C77D58"/>
    <w:rPr>
      <w:sz w:val="16"/>
      <w:szCs w:val="16"/>
    </w:rPr>
  </w:style>
  <w:style w:type="paragraph" w:styleId="Kommentartext">
    <w:name w:val="annotation text"/>
    <w:basedOn w:val="Standard"/>
    <w:semiHidden/>
    <w:rsid w:val="00C77D58"/>
  </w:style>
  <w:style w:type="paragraph" w:styleId="Kommentarthema">
    <w:name w:val="annotation subject"/>
    <w:basedOn w:val="Kommentartext"/>
    <w:next w:val="Kommentartext"/>
    <w:semiHidden/>
    <w:rsid w:val="00C77D58"/>
    <w:rPr>
      <w:b/>
      <w:bCs/>
    </w:rPr>
  </w:style>
  <w:style w:type="paragraph" w:customStyle="1" w:styleId="CVEiTextStandard">
    <w:name w:val="CVEiTextStandard"/>
    <w:rsid w:val="00400B10"/>
    <w:rPr>
      <w:rFonts w:ascii="Arial" w:hAnsi="Arial"/>
      <w:sz w:val="22"/>
    </w:rPr>
  </w:style>
  <w:style w:type="numbering" w:customStyle="1" w:styleId="CVEiAufzaehlung">
    <w:name w:val="CVEiAufzaehlung"/>
    <w:basedOn w:val="KeineListe"/>
    <w:rsid w:val="00235801"/>
    <w:pPr>
      <w:numPr>
        <w:numId w:val="4"/>
      </w:numPr>
    </w:pPr>
  </w:style>
  <w:style w:type="paragraph" w:customStyle="1" w:styleId="CVEiBetreff">
    <w:name w:val="CVEiBetreff"/>
    <w:rsid w:val="00400B10"/>
    <w:rPr>
      <w:rFonts w:ascii="Arial" w:hAnsi="Arial"/>
      <w:sz w:val="28"/>
    </w:rPr>
  </w:style>
  <w:style w:type="paragraph" w:customStyle="1" w:styleId="CVEiAufzaehlung2">
    <w:name w:val="CVEiAufzaehlung2"/>
    <w:qFormat/>
    <w:rsid w:val="00BB71A1"/>
    <w:pPr>
      <w:numPr>
        <w:numId w:val="10"/>
      </w:numPr>
    </w:pPr>
    <w:rPr>
      <w:rFonts w:ascii="Arial" w:hAnsi="Arial"/>
      <w:sz w:val="22"/>
    </w:rPr>
  </w:style>
  <w:style w:type="character" w:styleId="Fett">
    <w:name w:val="Strong"/>
    <w:basedOn w:val="Absatz-Standardschriftart"/>
    <w:uiPriority w:val="22"/>
    <w:qFormat/>
    <w:rsid w:val="002A2351"/>
    <w:rPr>
      <w:b/>
      <w:bCs/>
    </w:rPr>
  </w:style>
  <w:style w:type="paragraph" w:styleId="KeinLeerraum">
    <w:name w:val="No Spacing"/>
    <w:uiPriority w:val="1"/>
    <w:qFormat/>
    <w:rsid w:val="002A2351"/>
    <w:rPr>
      <w:rFonts w:asciiTheme="minorHAnsi" w:eastAsiaTheme="minorHAnsi" w:hAnsiTheme="minorHAnsi" w:cstheme="minorBidi"/>
      <w:sz w:val="22"/>
      <w:szCs w:val="22"/>
      <w:lang w:eastAsia="en-US"/>
    </w:rPr>
  </w:style>
  <w:style w:type="paragraph" w:styleId="StandardWeb">
    <w:name w:val="Normal (Web)"/>
    <w:basedOn w:val="Standard"/>
    <w:unhideWhenUsed/>
    <w:rsid w:val="004B2B50"/>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4B2B50"/>
    <w:rPr>
      <w:color w:val="0000FF"/>
      <w:u w:val="single"/>
    </w:rPr>
  </w:style>
  <w:style w:type="paragraph" w:styleId="Textkrper">
    <w:name w:val="Body Text"/>
    <w:basedOn w:val="Standard"/>
    <w:link w:val="TextkrperZchn"/>
    <w:rsid w:val="00787D05"/>
    <w:pPr>
      <w:spacing w:after="120"/>
    </w:pPr>
  </w:style>
  <w:style w:type="character" w:customStyle="1" w:styleId="TextkrperZchn">
    <w:name w:val="Textkörper Zchn"/>
    <w:basedOn w:val="Absatz-Standardschriftart"/>
    <w:link w:val="Textkrper"/>
    <w:rsid w:val="00787D05"/>
    <w:rPr>
      <w:rFonts w:ascii="Arial" w:hAnsi="Arial"/>
      <w:sz w:val="22"/>
    </w:rPr>
  </w:style>
  <w:style w:type="paragraph" w:styleId="Textkrper-Erstzeileneinzug">
    <w:name w:val="Body Text First Indent"/>
    <w:basedOn w:val="Textkrper"/>
    <w:link w:val="Textkrper-ErstzeileneinzugZchn"/>
    <w:rsid w:val="00787D05"/>
    <w:pPr>
      <w:ind w:firstLine="210"/>
    </w:pPr>
    <w:rPr>
      <w:rFonts w:ascii="Times New Roman" w:hAnsi="Times New Roman"/>
      <w:sz w:val="24"/>
      <w:szCs w:val="24"/>
    </w:rPr>
  </w:style>
  <w:style w:type="character" w:customStyle="1" w:styleId="Textkrper-ErstzeileneinzugZchn">
    <w:name w:val="Textkörper-Erstzeileneinzug Zchn"/>
    <w:basedOn w:val="TextkrperZchn"/>
    <w:link w:val="Textkrper-Erstzeileneinzug"/>
    <w:rsid w:val="00787D05"/>
    <w:rPr>
      <w:rFonts w:ascii="Arial" w:hAnsi="Arial"/>
      <w:sz w:val="24"/>
      <w:szCs w:val="24"/>
    </w:rPr>
  </w:style>
  <w:style w:type="character" w:styleId="Hervorhebung">
    <w:name w:val="Emphasis"/>
    <w:basedOn w:val="Absatz-Standardschriftart"/>
    <w:uiPriority w:val="20"/>
    <w:qFormat/>
    <w:rsid w:val="008900A6"/>
    <w:rPr>
      <w:i/>
      <w:iCs/>
    </w:rPr>
  </w:style>
  <w:style w:type="paragraph" w:customStyle="1" w:styleId="GS">
    <w:name w:val="GS"/>
    <w:basedOn w:val="Standard"/>
    <w:link w:val="GSZchn"/>
    <w:uiPriority w:val="99"/>
    <w:rsid w:val="00F35D9C"/>
    <w:pPr>
      <w:spacing w:line="360" w:lineRule="auto"/>
    </w:pPr>
    <w:rPr>
      <w:rFonts w:ascii="Times New Roman" w:hAnsi="Times New Roman"/>
    </w:rPr>
  </w:style>
  <w:style w:type="paragraph" w:customStyle="1" w:styleId="U1">
    <w:name w:val="U1"/>
    <w:basedOn w:val="GS"/>
    <w:rsid w:val="00F35D9C"/>
    <w:pPr>
      <w:ind w:right="-2835"/>
      <w:jc w:val="center"/>
    </w:pPr>
    <w:rPr>
      <w:rFonts w:ascii="Arial" w:hAnsi="Arial"/>
      <w:i/>
      <w:color w:val="FF0000"/>
      <w:sz w:val="24"/>
    </w:rPr>
  </w:style>
  <w:style w:type="character" w:customStyle="1" w:styleId="GSZchn">
    <w:name w:val="GS Zchn"/>
    <w:link w:val="GS"/>
    <w:uiPriority w:val="99"/>
    <w:rsid w:val="00F35D9C"/>
    <w:rPr>
      <w:sz w:val="22"/>
    </w:rPr>
  </w:style>
  <w:style w:type="paragraph" w:customStyle="1" w:styleId="111Normal11P">
    <w:name w:val="111 Normal_11P"/>
    <w:rsid w:val="00625281"/>
    <w:pPr>
      <w:shd w:val="solid" w:color="FFFFFF" w:fill="FFFFFF"/>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B10"/>
    <w:rPr>
      <w:rFonts w:ascii="Arial" w:hAnsi="Arial"/>
      <w:sz w:val="22"/>
    </w:rPr>
  </w:style>
  <w:style w:type="paragraph" w:styleId="berschrift1">
    <w:name w:val="heading 1"/>
    <w:basedOn w:val="Standard"/>
    <w:next w:val="Standard"/>
    <w:qFormat/>
    <w:rsid w:val="00400B10"/>
    <w:pPr>
      <w:keepNext/>
      <w:spacing w:before="240" w:after="60"/>
      <w:outlineLvl w:val="0"/>
    </w:pPr>
    <w:rPr>
      <w:b/>
      <w:kern w:val="28"/>
      <w:sz w:val="28"/>
    </w:rPr>
  </w:style>
  <w:style w:type="paragraph" w:styleId="berschrift2">
    <w:name w:val="heading 2"/>
    <w:basedOn w:val="Standard"/>
    <w:next w:val="Standard"/>
    <w:qFormat/>
    <w:rsid w:val="00400B10"/>
    <w:pPr>
      <w:keepNext/>
      <w:spacing w:before="240" w:after="60"/>
      <w:outlineLvl w:val="1"/>
    </w:pPr>
    <w:rPr>
      <w:b/>
      <w:sz w:val="24"/>
    </w:rPr>
  </w:style>
  <w:style w:type="paragraph" w:styleId="berschrift3">
    <w:name w:val="heading 3"/>
    <w:basedOn w:val="Standard"/>
    <w:next w:val="Standard"/>
    <w:qFormat/>
    <w:rsid w:val="00400B10"/>
    <w:pPr>
      <w:keepNext/>
      <w:tabs>
        <w:tab w:val="left" w:pos="6804"/>
      </w:tabs>
      <w:ind w:right="-1134"/>
      <w:outlineLvl w:val="2"/>
    </w:pPr>
    <w:rPr>
      <w:rFonts w:cs="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3311" w:h="1871" w:hSpace="142" w:wrap="around" w:vAnchor="page" w:hAnchor="margin" w:x="6975" w:y="3318" w:anchorLock="1"/>
      <w:pBdr>
        <w:top w:val="single" w:sz="6" w:space="7" w:color="FFFFFF"/>
        <w:left w:val="single" w:sz="6" w:space="7" w:color="FFFFFF"/>
        <w:bottom w:val="single" w:sz="6" w:space="7" w:color="FFFFFF"/>
        <w:right w:val="single" w:sz="6" w:space="7" w:color="FFFFFF"/>
      </w:pBdr>
      <w:shd w:val="solid" w:color="FFFFFF" w:fill="FFFFFF"/>
      <w:spacing w:line="184" w:lineRule="exact"/>
    </w:pPr>
    <w:rPr>
      <w:rFonts w:cs="Arial"/>
      <w:b/>
      <w:bCs/>
      <w:sz w:val="14"/>
    </w:rPr>
  </w:style>
  <w:style w:type="paragraph" w:styleId="Sprechblasentext">
    <w:name w:val="Balloon Text"/>
    <w:basedOn w:val="Standard"/>
    <w:semiHidden/>
    <w:rPr>
      <w:rFonts w:ascii="Tahoma" w:hAnsi="Tahoma" w:cs="Tahoma"/>
      <w:sz w:val="16"/>
      <w:szCs w:val="16"/>
    </w:rPr>
  </w:style>
  <w:style w:type="paragraph" w:customStyle="1" w:styleId="CVEiDatum">
    <w:name w:val="CVEiDatum"/>
    <w:basedOn w:val="Standard"/>
    <w:link w:val="CVEiDatumZchnZchn"/>
    <w:pPr>
      <w:tabs>
        <w:tab w:val="left" w:pos="6804"/>
      </w:tabs>
      <w:ind w:right="-1134"/>
    </w:pPr>
    <w:rPr>
      <w:rFonts w:cs="Arial"/>
      <w:sz w:val="16"/>
    </w:rPr>
  </w:style>
  <w:style w:type="character" w:customStyle="1" w:styleId="CVEiDatumZchnZchn">
    <w:name w:val="CVEiDatum Zchn Zchn"/>
    <w:link w:val="CVEiDatum"/>
    <w:rsid w:val="00A04716"/>
    <w:rPr>
      <w:rFonts w:ascii="Arial" w:hAnsi="Arial" w:cs="Arial"/>
      <w:sz w:val="16"/>
      <w:lang w:val="de-DE" w:eastAsia="de-DE" w:bidi="ar-SA"/>
    </w:rPr>
  </w:style>
  <w:style w:type="paragraph" w:customStyle="1" w:styleId="CVEiAdressfeld">
    <w:name w:val="CVEiAdressfeld"/>
    <w:basedOn w:val="Standard"/>
    <w:rsid w:val="00BF6204"/>
    <w:pPr>
      <w:tabs>
        <w:tab w:val="left" w:pos="1701"/>
        <w:tab w:val="left" w:pos="6831"/>
      </w:tabs>
    </w:pPr>
  </w:style>
  <w:style w:type="paragraph" w:customStyle="1" w:styleId="CVEiKopf03">
    <w:name w:val="CVEiKopf_0_3"/>
    <w:rsid w:val="00A06CAD"/>
    <w:rPr>
      <w:rFonts w:ascii="Arial" w:hAnsi="Arial" w:cs="Arial"/>
      <w:noProof/>
      <w:sz w:val="28"/>
    </w:rPr>
  </w:style>
  <w:style w:type="paragraph" w:customStyle="1" w:styleId="CVEiAdresszeile">
    <w:name w:val="CVEiAdresszeile"/>
    <w:rsid w:val="00A04716"/>
    <w:pPr>
      <w:tabs>
        <w:tab w:val="left" w:pos="6804"/>
      </w:tabs>
      <w:ind w:right="-1134"/>
    </w:pPr>
    <w:rPr>
      <w:rFonts w:ascii="Arial" w:hAnsi="Arial" w:cs="Arial"/>
      <w:noProof/>
      <w:sz w:val="14"/>
    </w:rPr>
  </w:style>
  <w:style w:type="paragraph" w:customStyle="1" w:styleId="CVEiKopf12">
    <w:name w:val="CVEiKopf_1_2"/>
    <w:rsid w:val="008D664A"/>
    <w:rPr>
      <w:rFonts w:ascii="Arial" w:hAnsi="Arial"/>
      <w:b/>
      <w:sz w:val="16"/>
    </w:rPr>
  </w:style>
  <w:style w:type="paragraph" w:customStyle="1" w:styleId="CVEiKopf315">
    <w:name w:val="CVEiKopf_3_15"/>
    <w:rsid w:val="008D664A"/>
    <w:pPr>
      <w:tabs>
        <w:tab w:val="left" w:pos="6804"/>
      </w:tabs>
      <w:ind w:right="-1134"/>
    </w:pPr>
    <w:rPr>
      <w:rFonts w:ascii="Arial" w:hAnsi="Arial" w:cs="Arial"/>
      <w:sz w:val="16"/>
    </w:rPr>
  </w:style>
  <w:style w:type="paragraph" w:customStyle="1" w:styleId="CVEiFussS2ff1">
    <w:name w:val="CVEiFussS2ff_1"/>
    <w:basedOn w:val="Standard"/>
    <w:rsid w:val="00BF6204"/>
    <w:pPr>
      <w:tabs>
        <w:tab w:val="left" w:pos="567"/>
      </w:tabs>
      <w:spacing w:line="240" w:lineRule="exact"/>
      <w:ind w:left="-794" w:right="-595"/>
    </w:pPr>
    <w:rPr>
      <w:rFonts w:cs="Arial"/>
      <w:sz w:val="16"/>
    </w:rPr>
  </w:style>
  <w:style w:type="paragraph" w:customStyle="1" w:styleId="CVEiFussS2ff23">
    <w:name w:val="CVEiFussS2ff_2_3"/>
    <w:basedOn w:val="Standard"/>
    <w:rsid w:val="00BF6204"/>
    <w:pPr>
      <w:tabs>
        <w:tab w:val="left" w:pos="-142"/>
      </w:tabs>
      <w:spacing w:line="240" w:lineRule="exact"/>
      <w:ind w:left="-794" w:right="-595"/>
    </w:pPr>
    <w:rPr>
      <w:rFonts w:cs="Arial"/>
      <w:sz w:val="16"/>
    </w:rPr>
  </w:style>
  <w:style w:type="paragraph" w:styleId="Kopfzeile">
    <w:name w:val="header"/>
    <w:basedOn w:val="Standard"/>
    <w:rsid w:val="009B1593"/>
    <w:pPr>
      <w:tabs>
        <w:tab w:val="center" w:pos="4536"/>
        <w:tab w:val="right" w:pos="9072"/>
      </w:tabs>
    </w:pPr>
  </w:style>
  <w:style w:type="paragraph" w:styleId="Fuzeile">
    <w:name w:val="footer"/>
    <w:basedOn w:val="Standard"/>
    <w:rsid w:val="009B1593"/>
    <w:pPr>
      <w:tabs>
        <w:tab w:val="center" w:pos="4536"/>
        <w:tab w:val="right" w:pos="9072"/>
      </w:tabs>
    </w:pPr>
  </w:style>
  <w:style w:type="paragraph" w:customStyle="1" w:styleId="CVEiDatumEingabe11">
    <w:name w:val="CVEiDatumEingabe11"/>
    <w:link w:val="CVEiDatumEingabe11ZchnZchn"/>
    <w:rsid w:val="00C77D58"/>
    <w:rPr>
      <w:rFonts w:ascii="Arial" w:hAnsi="Arial" w:cs="Arial"/>
      <w:sz w:val="22"/>
    </w:rPr>
  </w:style>
  <w:style w:type="character" w:customStyle="1" w:styleId="CVEiDatumEingabe11ZchnZchn">
    <w:name w:val="CVEiDatumEingabe11 Zchn Zchn"/>
    <w:link w:val="CVEiDatumEingabe11"/>
    <w:rsid w:val="00C77D58"/>
    <w:rPr>
      <w:rFonts w:ascii="Arial" w:hAnsi="Arial" w:cs="Arial"/>
      <w:sz w:val="22"/>
      <w:lang w:val="de-DE" w:eastAsia="de-DE" w:bidi="ar-SA"/>
    </w:rPr>
  </w:style>
  <w:style w:type="paragraph" w:customStyle="1" w:styleId="CVEiFuss">
    <w:name w:val="CVEiFuss"/>
    <w:rsid w:val="00EC216F"/>
    <w:pPr>
      <w:tabs>
        <w:tab w:val="left" w:pos="6804"/>
      </w:tabs>
    </w:pPr>
    <w:rPr>
      <w:rFonts w:ascii="Arial" w:hAnsi="Arial"/>
      <w:sz w:val="16"/>
    </w:rPr>
  </w:style>
  <w:style w:type="character" w:styleId="Kommentarzeichen">
    <w:name w:val="annotation reference"/>
    <w:semiHidden/>
    <w:rsid w:val="00C77D58"/>
    <w:rPr>
      <w:sz w:val="16"/>
      <w:szCs w:val="16"/>
    </w:rPr>
  </w:style>
  <w:style w:type="paragraph" w:styleId="Kommentartext">
    <w:name w:val="annotation text"/>
    <w:basedOn w:val="Standard"/>
    <w:semiHidden/>
    <w:rsid w:val="00C77D58"/>
  </w:style>
  <w:style w:type="paragraph" w:styleId="Kommentarthema">
    <w:name w:val="annotation subject"/>
    <w:basedOn w:val="Kommentartext"/>
    <w:next w:val="Kommentartext"/>
    <w:semiHidden/>
    <w:rsid w:val="00C77D58"/>
    <w:rPr>
      <w:b/>
      <w:bCs/>
    </w:rPr>
  </w:style>
  <w:style w:type="paragraph" w:customStyle="1" w:styleId="CVEiTextStandard">
    <w:name w:val="CVEiTextStandard"/>
    <w:rsid w:val="00400B10"/>
    <w:rPr>
      <w:rFonts w:ascii="Arial" w:hAnsi="Arial"/>
      <w:sz w:val="22"/>
    </w:rPr>
  </w:style>
  <w:style w:type="numbering" w:customStyle="1" w:styleId="CVEiAufzaehlung">
    <w:name w:val="CVEiAufzaehlung"/>
    <w:basedOn w:val="KeineListe"/>
    <w:rsid w:val="00235801"/>
    <w:pPr>
      <w:numPr>
        <w:numId w:val="4"/>
      </w:numPr>
    </w:pPr>
  </w:style>
  <w:style w:type="paragraph" w:customStyle="1" w:styleId="CVEiBetreff">
    <w:name w:val="CVEiBetreff"/>
    <w:rsid w:val="00400B10"/>
    <w:rPr>
      <w:rFonts w:ascii="Arial" w:hAnsi="Arial"/>
      <w:sz w:val="28"/>
    </w:rPr>
  </w:style>
  <w:style w:type="paragraph" w:customStyle="1" w:styleId="CVEiAufzaehlung2">
    <w:name w:val="CVEiAufzaehlung2"/>
    <w:qFormat/>
    <w:rsid w:val="00BB71A1"/>
    <w:pPr>
      <w:numPr>
        <w:numId w:val="10"/>
      </w:numPr>
    </w:pPr>
    <w:rPr>
      <w:rFonts w:ascii="Arial" w:hAnsi="Arial"/>
      <w:sz w:val="22"/>
    </w:rPr>
  </w:style>
  <w:style w:type="character" w:styleId="Fett">
    <w:name w:val="Strong"/>
    <w:basedOn w:val="Absatz-Standardschriftart"/>
    <w:uiPriority w:val="22"/>
    <w:qFormat/>
    <w:rsid w:val="002A2351"/>
    <w:rPr>
      <w:b/>
      <w:bCs/>
    </w:rPr>
  </w:style>
  <w:style w:type="paragraph" w:styleId="KeinLeerraum">
    <w:name w:val="No Spacing"/>
    <w:uiPriority w:val="1"/>
    <w:qFormat/>
    <w:rsid w:val="002A2351"/>
    <w:rPr>
      <w:rFonts w:asciiTheme="minorHAnsi" w:eastAsiaTheme="minorHAnsi" w:hAnsiTheme="minorHAnsi" w:cstheme="minorBidi"/>
      <w:sz w:val="22"/>
      <w:szCs w:val="22"/>
      <w:lang w:eastAsia="en-US"/>
    </w:rPr>
  </w:style>
  <w:style w:type="paragraph" w:styleId="StandardWeb">
    <w:name w:val="Normal (Web)"/>
    <w:basedOn w:val="Standard"/>
    <w:unhideWhenUsed/>
    <w:rsid w:val="004B2B50"/>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4B2B50"/>
    <w:rPr>
      <w:color w:val="0000FF"/>
      <w:u w:val="single"/>
    </w:rPr>
  </w:style>
  <w:style w:type="paragraph" w:styleId="Textkrper">
    <w:name w:val="Body Text"/>
    <w:basedOn w:val="Standard"/>
    <w:link w:val="TextkrperZchn"/>
    <w:rsid w:val="00787D05"/>
    <w:pPr>
      <w:spacing w:after="120"/>
    </w:pPr>
  </w:style>
  <w:style w:type="character" w:customStyle="1" w:styleId="TextkrperZchn">
    <w:name w:val="Textkörper Zchn"/>
    <w:basedOn w:val="Absatz-Standardschriftart"/>
    <w:link w:val="Textkrper"/>
    <w:rsid w:val="00787D05"/>
    <w:rPr>
      <w:rFonts w:ascii="Arial" w:hAnsi="Arial"/>
      <w:sz w:val="22"/>
    </w:rPr>
  </w:style>
  <w:style w:type="paragraph" w:styleId="Textkrper-Erstzeileneinzug">
    <w:name w:val="Body Text First Indent"/>
    <w:basedOn w:val="Textkrper"/>
    <w:link w:val="Textkrper-ErstzeileneinzugZchn"/>
    <w:rsid w:val="00787D05"/>
    <w:pPr>
      <w:ind w:firstLine="210"/>
    </w:pPr>
    <w:rPr>
      <w:rFonts w:ascii="Times New Roman" w:hAnsi="Times New Roman"/>
      <w:sz w:val="24"/>
      <w:szCs w:val="24"/>
    </w:rPr>
  </w:style>
  <w:style w:type="character" w:customStyle="1" w:styleId="Textkrper-ErstzeileneinzugZchn">
    <w:name w:val="Textkörper-Erstzeileneinzug Zchn"/>
    <w:basedOn w:val="TextkrperZchn"/>
    <w:link w:val="Textkrper-Erstzeileneinzug"/>
    <w:rsid w:val="00787D05"/>
    <w:rPr>
      <w:rFonts w:ascii="Arial" w:hAnsi="Arial"/>
      <w:sz w:val="24"/>
      <w:szCs w:val="24"/>
    </w:rPr>
  </w:style>
  <w:style w:type="character" w:styleId="Hervorhebung">
    <w:name w:val="Emphasis"/>
    <w:basedOn w:val="Absatz-Standardschriftart"/>
    <w:uiPriority w:val="20"/>
    <w:qFormat/>
    <w:rsid w:val="008900A6"/>
    <w:rPr>
      <w:i/>
      <w:iCs/>
    </w:rPr>
  </w:style>
  <w:style w:type="paragraph" w:customStyle="1" w:styleId="GS">
    <w:name w:val="GS"/>
    <w:basedOn w:val="Standard"/>
    <w:link w:val="GSZchn"/>
    <w:uiPriority w:val="99"/>
    <w:rsid w:val="00F35D9C"/>
    <w:pPr>
      <w:spacing w:line="360" w:lineRule="auto"/>
    </w:pPr>
    <w:rPr>
      <w:rFonts w:ascii="Times New Roman" w:hAnsi="Times New Roman"/>
    </w:rPr>
  </w:style>
  <w:style w:type="paragraph" w:customStyle="1" w:styleId="U1">
    <w:name w:val="U1"/>
    <w:basedOn w:val="GS"/>
    <w:rsid w:val="00F35D9C"/>
    <w:pPr>
      <w:ind w:right="-2835"/>
      <w:jc w:val="center"/>
    </w:pPr>
    <w:rPr>
      <w:rFonts w:ascii="Arial" w:hAnsi="Arial"/>
      <w:i/>
      <w:color w:val="FF0000"/>
      <w:sz w:val="24"/>
    </w:rPr>
  </w:style>
  <w:style w:type="character" w:customStyle="1" w:styleId="GSZchn">
    <w:name w:val="GS Zchn"/>
    <w:link w:val="GS"/>
    <w:uiPriority w:val="99"/>
    <w:rsid w:val="00F35D9C"/>
    <w:rPr>
      <w:sz w:val="22"/>
    </w:rPr>
  </w:style>
  <w:style w:type="paragraph" w:customStyle="1" w:styleId="111Normal11P">
    <w:name w:val="111 Normal_11P"/>
    <w:rsid w:val="00625281"/>
    <w:pPr>
      <w:shd w:val="solid" w:color="FFFFFF" w:fill="FFFFFF"/>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385">
      <w:bodyDiv w:val="1"/>
      <w:marLeft w:val="0"/>
      <w:marRight w:val="0"/>
      <w:marTop w:val="0"/>
      <w:marBottom w:val="0"/>
      <w:divBdr>
        <w:top w:val="none" w:sz="0" w:space="0" w:color="auto"/>
        <w:left w:val="none" w:sz="0" w:space="0" w:color="auto"/>
        <w:bottom w:val="none" w:sz="0" w:space="0" w:color="auto"/>
        <w:right w:val="none" w:sz="0" w:space="0" w:color="auto"/>
      </w:divBdr>
    </w:div>
    <w:div w:id="310983655">
      <w:bodyDiv w:val="1"/>
      <w:marLeft w:val="0"/>
      <w:marRight w:val="0"/>
      <w:marTop w:val="0"/>
      <w:marBottom w:val="0"/>
      <w:divBdr>
        <w:top w:val="none" w:sz="0" w:space="0" w:color="auto"/>
        <w:left w:val="none" w:sz="0" w:space="0" w:color="auto"/>
        <w:bottom w:val="none" w:sz="0" w:space="0" w:color="auto"/>
        <w:right w:val="none" w:sz="0" w:space="0" w:color="auto"/>
      </w:divBdr>
      <w:divsChild>
        <w:div w:id="1950045300">
          <w:marLeft w:val="0"/>
          <w:marRight w:val="0"/>
          <w:marTop w:val="0"/>
          <w:marBottom w:val="0"/>
          <w:divBdr>
            <w:top w:val="none" w:sz="0" w:space="0" w:color="auto"/>
            <w:left w:val="none" w:sz="0" w:space="0" w:color="auto"/>
            <w:bottom w:val="none" w:sz="0" w:space="0" w:color="auto"/>
            <w:right w:val="none" w:sz="0" w:space="0" w:color="auto"/>
          </w:divBdr>
          <w:divsChild>
            <w:div w:id="51076005">
              <w:marLeft w:val="0"/>
              <w:marRight w:val="0"/>
              <w:marTop w:val="0"/>
              <w:marBottom w:val="0"/>
              <w:divBdr>
                <w:top w:val="none" w:sz="0" w:space="0" w:color="auto"/>
                <w:left w:val="single" w:sz="6" w:space="0" w:color="DDDDDD"/>
                <w:bottom w:val="none" w:sz="0" w:space="0" w:color="auto"/>
                <w:right w:val="single" w:sz="6" w:space="0" w:color="DDDDDD"/>
              </w:divBdr>
              <w:divsChild>
                <w:div w:id="1391072454">
                  <w:marLeft w:val="0"/>
                  <w:marRight w:val="0"/>
                  <w:marTop w:val="0"/>
                  <w:marBottom w:val="0"/>
                  <w:divBdr>
                    <w:top w:val="none" w:sz="0" w:space="0" w:color="auto"/>
                    <w:left w:val="none" w:sz="0" w:space="0" w:color="auto"/>
                    <w:bottom w:val="none" w:sz="0" w:space="0" w:color="auto"/>
                    <w:right w:val="none" w:sz="0" w:space="0" w:color="auto"/>
                  </w:divBdr>
                  <w:divsChild>
                    <w:div w:id="2106412426">
                      <w:marLeft w:val="0"/>
                      <w:marRight w:val="0"/>
                      <w:marTop w:val="0"/>
                      <w:marBottom w:val="0"/>
                      <w:divBdr>
                        <w:top w:val="none" w:sz="0" w:space="0" w:color="auto"/>
                        <w:left w:val="none" w:sz="0" w:space="0" w:color="auto"/>
                        <w:bottom w:val="none" w:sz="0" w:space="0" w:color="auto"/>
                        <w:right w:val="none" w:sz="0" w:space="0" w:color="auto"/>
                      </w:divBdr>
                      <w:divsChild>
                        <w:div w:id="1120027532">
                          <w:marLeft w:val="0"/>
                          <w:marRight w:val="0"/>
                          <w:marTop w:val="0"/>
                          <w:marBottom w:val="0"/>
                          <w:divBdr>
                            <w:top w:val="none" w:sz="0" w:space="0" w:color="auto"/>
                            <w:left w:val="none" w:sz="0" w:space="0" w:color="auto"/>
                            <w:bottom w:val="none" w:sz="0" w:space="0" w:color="auto"/>
                            <w:right w:val="none" w:sz="0" w:space="0" w:color="auto"/>
                          </w:divBdr>
                          <w:divsChild>
                            <w:div w:id="1086267152">
                              <w:marLeft w:val="0"/>
                              <w:marRight w:val="0"/>
                              <w:marTop w:val="0"/>
                              <w:marBottom w:val="0"/>
                              <w:divBdr>
                                <w:top w:val="none" w:sz="0" w:space="0" w:color="auto"/>
                                <w:left w:val="none" w:sz="0" w:space="0" w:color="auto"/>
                                <w:bottom w:val="none" w:sz="0" w:space="0" w:color="auto"/>
                                <w:right w:val="none" w:sz="0" w:space="0" w:color="auto"/>
                              </w:divBdr>
                              <w:divsChild>
                                <w:div w:id="677998975">
                                  <w:marLeft w:val="0"/>
                                  <w:marRight w:val="0"/>
                                  <w:marTop w:val="0"/>
                                  <w:marBottom w:val="0"/>
                                  <w:divBdr>
                                    <w:top w:val="none" w:sz="0" w:space="0" w:color="auto"/>
                                    <w:left w:val="none" w:sz="0" w:space="0" w:color="auto"/>
                                    <w:bottom w:val="none" w:sz="0" w:space="0" w:color="auto"/>
                                    <w:right w:val="none" w:sz="0" w:space="0" w:color="auto"/>
                                  </w:divBdr>
                                  <w:divsChild>
                                    <w:div w:id="13724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708780">
      <w:bodyDiv w:val="1"/>
      <w:marLeft w:val="0"/>
      <w:marRight w:val="0"/>
      <w:marTop w:val="0"/>
      <w:marBottom w:val="0"/>
      <w:divBdr>
        <w:top w:val="none" w:sz="0" w:space="0" w:color="auto"/>
        <w:left w:val="none" w:sz="0" w:space="0" w:color="auto"/>
        <w:bottom w:val="none" w:sz="0" w:space="0" w:color="auto"/>
        <w:right w:val="none" w:sz="0" w:space="0" w:color="auto"/>
      </w:divBdr>
    </w:div>
    <w:div w:id="943029001">
      <w:bodyDiv w:val="1"/>
      <w:marLeft w:val="0"/>
      <w:marRight w:val="0"/>
      <w:marTop w:val="0"/>
      <w:marBottom w:val="0"/>
      <w:divBdr>
        <w:top w:val="none" w:sz="0" w:space="0" w:color="auto"/>
        <w:left w:val="none" w:sz="0" w:space="0" w:color="auto"/>
        <w:bottom w:val="none" w:sz="0" w:space="0" w:color="auto"/>
        <w:right w:val="none" w:sz="0" w:space="0" w:color="auto"/>
      </w:divBdr>
      <w:divsChild>
        <w:div w:id="1992558514">
          <w:marLeft w:val="0"/>
          <w:marRight w:val="0"/>
          <w:marTop w:val="225"/>
          <w:marBottom w:val="150"/>
          <w:divBdr>
            <w:top w:val="none" w:sz="0" w:space="0" w:color="auto"/>
            <w:left w:val="none" w:sz="0" w:space="0" w:color="auto"/>
            <w:bottom w:val="none" w:sz="0" w:space="0" w:color="auto"/>
            <w:right w:val="none" w:sz="0" w:space="0" w:color="auto"/>
          </w:divBdr>
          <w:divsChild>
            <w:div w:id="1952350170">
              <w:marLeft w:val="0"/>
              <w:marRight w:val="0"/>
              <w:marTop w:val="100"/>
              <w:marBottom w:val="100"/>
              <w:divBdr>
                <w:top w:val="none" w:sz="0" w:space="0" w:color="auto"/>
                <w:left w:val="none" w:sz="0" w:space="0" w:color="auto"/>
                <w:bottom w:val="none" w:sz="0" w:space="0" w:color="auto"/>
                <w:right w:val="none" w:sz="0" w:space="0" w:color="auto"/>
              </w:divBdr>
              <w:divsChild>
                <w:div w:id="375544401">
                  <w:marLeft w:val="0"/>
                  <w:marRight w:val="0"/>
                  <w:marTop w:val="0"/>
                  <w:marBottom w:val="0"/>
                  <w:divBdr>
                    <w:top w:val="none" w:sz="0" w:space="0" w:color="auto"/>
                    <w:left w:val="none" w:sz="0" w:space="0" w:color="auto"/>
                    <w:bottom w:val="none" w:sz="0" w:space="0" w:color="auto"/>
                    <w:right w:val="none" w:sz="0" w:space="0" w:color="auto"/>
                  </w:divBdr>
                  <w:divsChild>
                    <w:div w:id="2042586496">
                      <w:marLeft w:val="0"/>
                      <w:marRight w:val="0"/>
                      <w:marTop w:val="0"/>
                      <w:marBottom w:val="0"/>
                      <w:divBdr>
                        <w:top w:val="none" w:sz="0" w:space="0" w:color="auto"/>
                        <w:left w:val="none" w:sz="0" w:space="0" w:color="auto"/>
                        <w:bottom w:val="none" w:sz="0" w:space="0" w:color="auto"/>
                        <w:right w:val="none" w:sz="0" w:space="0" w:color="auto"/>
                      </w:divBdr>
                      <w:divsChild>
                        <w:div w:id="355739964">
                          <w:marLeft w:val="0"/>
                          <w:marRight w:val="0"/>
                          <w:marTop w:val="0"/>
                          <w:marBottom w:val="0"/>
                          <w:divBdr>
                            <w:top w:val="none" w:sz="0" w:space="0" w:color="auto"/>
                            <w:left w:val="none" w:sz="0" w:space="0" w:color="auto"/>
                            <w:bottom w:val="none" w:sz="0" w:space="0" w:color="auto"/>
                            <w:right w:val="none" w:sz="0" w:space="0" w:color="auto"/>
                          </w:divBdr>
                          <w:divsChild>
                            <w:div w:id="1533036516">
                              <w:marLeft w:val="0"/>
                              <w:marRight w:val="0"/>
                              <w:marTop w:val="0"/>
                              <w:marBottom w:val="150"/>
                              <w:divBdr>
                                <w:top w:val="none" w:sz="0" w:space="0" w:color="auto"/>
                                <w:left w:val="none" w:sz="0" w:space="0" w:color="auto"/>
                                <w:bottom w:val="none" w:sz="0" w:space="0" w:color="auto"/>
                                <w:right w:val="none" w:sz="0" w:space="0" w:color="auto"/>
                              </w:divBdr>
                              <w:divsChild>
                                <w:div w:id="155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257310">
      <w:bodyDiv w:val="1"/>
      <w:marLeft w:val="0"/>
      <w:marRight w:val="0"/>
      <w:marTop w:val="0"/>
      <w:marBottom w:val="0"/>
      <w:divBdr>
        <w:top w:val="none" w:sz="0" w:space="0" w:color="auto"/>
        <w:left w:val="none" w:sz="0" w:space="0" w:color="auto"/>
        <w:bottom w:val="none" w:sz="0" w:space="0" w:color="auto"/>
        <w:right w:val="none" w:sz="0" w:space="0" w:color="auto"/>
      </w:divBdr>
      <w:divsChild>
        <w:div w:id="1036733313">
          <w:marLeft w:val="0"/>
          <w:marRight w:val="0"/>
          <w:marTop w:val="0"/>
          <w:marBottom w:val="0"/>
          <w:divBdr>
            <w:top w:val="none" w:sz="0" w:space="0" w:color="auto"/>
            <w:left w:val="none" w:sz="0" w:space="0" w:color="auto"/>
            <w:bottom w:val="none" w:sz="0" w:space="0" w:color="auto"/>
            <w:right w:val="none" w:sz="0" w:space="0" w:color="auto"/>
          </w:divBdr>
          <w:divsChild>
            <w:div w:id="348680341">
              <w:marLeft w:val="0"/>
              <w:marRight w:val="0"/>
              <w:marTop w:val="0"/>
              <w:marBottom w:val="0"/>
              <w:divBdr>
                <w:top w:val="none" w:sz="0" w:space="0" w:color="auto"/>
                <w:left w:val="single" w:sz="6" w:space="0" w:color="DDDDDD"/>
                <w:bottom w:val="none" w:sz="0" w:space="0" w:color="auto"/>
                <w:right w:val="single" w:sz="6" w:space="0" w:color="DDDDDD"/>
              </w:divBdr>
              <w:divsChild>
                <w:div w:id="1954239611">
                  <w:marLeft w:val="0"/>
                  <w:marRight w:val="0"/>
                  <w:marTop w:val="0"/>
                  <w:marBottom w:val="0"/>
                  <w:divBdr>
                    <w:top w:val="none" w:sz="0" w:space="0" w:color="auto"/>
                    <w:left w:val="none" w:sz="0" w:space="0" w:color="auto"/>
                    <w:bottom w:val="none" w:sz="0" w:space="0" w:color="auto"/>
                    <w:right w:val="none" w:sz="0" w:space="0" w:color="auto"/>
                  </w:divBdr>
                  <w:divsChild>
                    <w:div w:id="697462544">
                      <w:marLeft w:val="0"/>
                      <w:marRight w:val="0"/>
                      <w:marTop w:val="0"/>
                      <w:marBottom w:val="0"/>
                      <w:divBdr>
                        <w:top w:val="none" w:sz="0" w:space="0" w:color="auto"/>
                        <w:left w:val="none" w:sz="0" w:space="0" w:color="auto"/>
                        <w:bottom w:val="none" w:sz="0" w:space="0" w:color="auto"/>
                        <w:right w:val="none" w:sz="0" w:space="0" w:color="auto"/>
                      </w:divBdr>
                      <w:divsChild>
                        <w:div w:id="186990164">
                          <w:marLeft w:val="0"/>
                          <w:marRight w:val="0"/>
                          <w:marTop w:val="0"/>
                          <w:marBottom w:val="0"/>
                          <w:divBdr>
                            <w:top w:val="none" w:sz="0" w:space="0" w:color="auto"/>
                            <w:left w:val="none" w:sz="0" w:space="0" w:color="auto"/>
                            <w:bottom w:val="none" w:sz="0" w:space="0" w:color="auto"/>
                            <w:right w:val="none" w:sz="0" w:space="0" w:color="auto"/>
                          </w:divBdr>
                          <w:divsChild>
                            <w:div w:id="1312172819">
                              <w:marLeft w:val="0"/>
                              <w:marRight w:val="0"/>
                              <w:marTop w:val="0"/>
                              <w:marBottom w:val="0"/>
                              <w:divBdr>
                                <w:top w:val="none" w:sz="0" w:space="0" w:color="auto"/>
                                <w:left w:val="none" w:sz="0" w:space="0" w:color="auto"/>
                                <w:bottom w:val="none" w:sz="0" w:space="0" w:color="auto"/>
                                <w:right w:val="none" w:sz="0" w:space="0" w:color="auto"/>
                              </w:divBdr>
                              <w:divsChild>
                                <w:div w:id="257450096">
                                  <w:marLeft w:val="0"/>
                                  <w:marRight w:val="0"/>
                                  <w:marTop w:val="0"/>
                                  <w:marBottom w:val="0"/>
                                  <w:divBdr>
                                    <w:top w:val="none" w:sz="0" w:space="0" w:color="auto"/>
                                    <w:left w:val="none" w:sz="0" w:space="0" w:color="auto"/>
                                    <w:bottom w:val="none" w:sz="0" w:space="0" w:color="auto"/>
                                    <w:right w:val="none" w:sz="0" w:space="0" w:color="auto"/>
                                  </w:divBdr>
                                  <w:divsChild>
                                    <w:div w:id="12666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263217">
      <w:bodyDiv w:val="1"/>
      <w:marLeft w:val="0"/>
      <w:marRight w:val="0"/>
      <w:marTop w:val="0"/>
      <w:marBottom w:val="0"/>
      <w:divBdr>
        <w:top w:val="none" w:sz="0" w:space="0" w:color="auto"/>
        <w:left w:val="none" w:sz="0" w:space="0" w:color="auto"/>
        <w:bottom w:val="none" w:sz="0" w:space="0" w:color="auto"/>
        <w:right w:val="none" w:sz="0" w:space="0" w:color="auto"/>
      </w:divBdr>
    </w:div>
    <w:div w:id="1990746085">
      <w:bodyDiv w:val="1"/>
      <w:marLeft w:val="0"/>
      <w:marRight w:val="0"/>
      <w:marTop w:val="0"/>
      <w:marBottom w:val="0"/>
      <w:divBdr>
        <w:top w:val="none" w:sz="0" w:space="0" w:color="auto"/>
        <w:left w:val="none" w:sz="0" w:space="0" w:color="auto"/>
        <w:bottom w:val="none" w:sz="0" w:space="0" w:color="auto"/>
        <w:right w:val="none" w:sz="0" w:space="0" w:color="auto"/>
      </w:divBdr>
      <w:divsChild>
        <w:div w:id="517348984">
          <w:marLeft w:val="0"/>
          <w:marRight w:val="0"/>
          <w:marTop w:val="0"/>
          <w:marBottom w:val="0"/>
          <w:divBdr>
            <w:top w:val="none" w:sz="0" w:space="0" w:color="auto"/>
            <w:left w:val="none" w:sz="0" w:space="0" w:color="auto"/>
            <w:bottom w:val="none" w:sz="0" w:space="0" w:color="auto"/>
            <w:right w:val="none" w:sz="0" w:space="0" w:color="auto"/>
          </w:divBdr>
          <w:divsChild>
            <w:div w:id="1342512855">
              <w:marLeft w:val="0"/>
              <w:marRight w:val="0"/>
              <w:marTop w:val="0"/>
              <w:marBottom w:val="0"/>
              <w:divBdr>
                <w:top w:val="none" w:sz="0" w:space="0" w:color="auto"/>
                <w:left w:val="single" w:sz="6" w:space="0" w:color="DDDDDD"/>
                <w:bottom w:val="none" w:sz="0" w:space="0" w:color="auto"/>
                <w:right w:val="single" w:sz="6" w:space="0" w:color="DDDDDD"/>
              </w:divBdr>
              <w:divsChild>
                <w:div w:id="1800685455">
                  <w:marLeft w:val="0"/>
                  <w:marRight w:val="0"/>
                  <w:marTop w:val="0"/>
                  <w:marBottom w:val="0"/>
                  <w:divBdr>
                    <w:top w:val="none" w:sz="0" w:space="0" w:color="auto"/>
                    <w:left w:val="none" w:sz="0" w:space="0" w:color="auto"/>
                    <w:bottom w:val="none" w:sz="0" w:space="0" w:color="auto"/>
                    <w:right w:val="none" w:sz="0" w:space="0" w:color="auto"/>
                  </w:divBdr>
                  <w:divsChild>
                    <w:div w:id="1524972631">
                      <w:marLeft w:val="0"/>
                      <w:marRight w:val="0"/>
                      <w:marTop w:val="0"/>
                      <w:marBottom w:val="0"/>
                      <w:divBdr>
                        <w:top w:val="none" w:sz="0" w:space="0" w:color="auto"/>
                        <w:left w:val="none" w:sz="0" w:space="0" w:color="auto"/>
                        <w:bottom w:val="none" w:sz="0" w:space="0" w:color="auto"/>
                        <w:right w:val="none" w:sz="0" w:space="0" w:color="auto"/>
                      </w:divBdr>
                      <w:divsChild>
                        <w:div w:id="1826896722">
                          <w:marLeft w:val="0"/>
                          <w:marRight w:val="0"/>
                          <w:marTop w:val="0"/>
                          <w:marBottom w:val="0"/>
                          <w:divBdr>
                            <w:top w:val="none" w:sz="0" w:space="0" w:color="auto"/>
                            <w:left w:val="none" w:sz="0" w:space="0" w:color="auto"/>
                            <w:bottom w:val="none" w:sz="0" w:space="0" w:color="auto"/>
                            <w:right w:val="none" w:sz="0" w:space="0" w:color="auto"/>
                          </w:divBdr>
                          <w:divsChild>
                            <w:div w:id="507643063">
                              <w:marLeft w:val="0"/>
                              <w:marRight w:val="0"/>
                              <w:marTop w:val="0"/>
                              <w:marBottom w:val="0"/>
                              <w:divBdr>
                                <w:top w:val="none" w:sz="0" w:space="0" w:color="auto"/>
                                <w:left w:val="none" w:sz="0" w:space="0" w:color="auto"/>
                                <w:bottom w:val="none" w:sz="0" w:space="0" w:color="auto"/>
                                <w:right w:val="none" w:sz="0" w:space="0" w:color="auto"/>
                              </w:divBdr>
                              <w:divsChild>
                                <w:div w:id="474487787">
                                  <w:marLeft w:val="0"/>
                                  <w:marRight w:val="0"/>
                                  <w:marTop w:val="0"/>
                                  <w:marBottom w:val="0"/>
                                  <w:divBdr>
                                    <w:top w:val="none" w:sz="0" w:space="0" w:color="auto"/>
                                    <w:left w:val="none" w:sz="0" w:space="0" w:color="auto"/>
                                    <w:bottom w:val="none" w:sz="0" w:space="0" w:color="auto"/>
                                    <w:right w:val="none" w:sz="0" w:space="0" w:color="auto"/>
                                  </w:divBdr>
                                  <w:divsChild>
                                    <w:div w:id="251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ARITAS_VORLAGEN\Presseinformatio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Presseinformation.dotm</Template>
  <TotalTime>0</TotalTime>
  <Pages>2</Pages>
  <Words>763</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re_sst</vt:lpstr>
    </vt:vector>
  </TitlesOfParts>
  <Company>rscs</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re_sst</dc:title>
  <dc:creator>Peter Esser</dc:creator>
  <dc:description>überarbeitet am 04.12.02 von rscs</dc:description>
  <cp:lastModifiedBy>Karl Ferstl</cp:lastModifiedBy>
  <cp:revision>3</cp:revision>
  <cp:lastPrinted>2019-10-30T07:30:00Z</cp:lastPrinted>
  <dcterms:created xsi:type="dcterms:W3CDTF">2019-10-30T07:26:00Z</dcterms:created>
  <dcterms:modified xsi:type="dcterms:W3CDTF">2019-10-30T07:33:00Z</dcterms:modified>
</cp:coreProperties>
</file>